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251602"/>
        <w:docPartObj>
          <w:docPartGallery w:val="Cover Pages"/>
          <w:docPartUnique/>
        </w:docPartObj>
      </w:sdtPr>
      <w:sdtEndPr>
        <w:rPr>
          <w:b/>
          <w:i/>
          <w:sz w:val="32"/>
          <w:szCs w:val="32"/>
          <w:u w:val="single"/>
        </w:rPr>
      </w:sdtEndPr>
      <w:sdtContent>
        <w:p w:rsidR="00223412" w:rsidRPr="00223412" w:rsidRDefault="00223412" w:rsidP="00223412">
          <w:r>
            <w:rPr>
              <w:noProof/>
            </w:rPr>
            <mc:AlternateContent>
              <mc:Choice Requires="wpg">
                <w:drawing>
                  <wp:anchor distT="0" distB="0" distL="114300" distR="114300" simplePos="0" relativeHeight="251676672" behindDoc="0" locked="0" layoutInCell="0" allowOverlap="1">
                    <wp:simplePos x="0" y="0"/>
                    <wp:positionH relativeFrom="page">
                      <wp:posOffset>4897755</wp:posOffset>
                    </wp:positionH>
                    <wp:positionV relativeFrom="page">
                      <wp:posOffset>6376035</wp:posOffset>
                    </wp:positionV>
                    <wp:extent cx="6802120" cy="4272915"/>
                    <wp:effectExtent l="3810" t="0" r="4445" b="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4272915"/>
                              <a:chOff x="613" y="8712"/>
                              <a:chExt cx="11015" cy="6336"/>
                            </a:xfrm>
                          </wpg:grpSpPr>
                          <wps:wsp>
                            <wps:cNvPr id="20" name="Rectangle 25"/>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5171A" w:rsidRDefault="00A5171A">
                                  <w:pPr>
                                    <w:pStyle w:val="a7"/>
                                  </w:pPr>
                                </w:p>
                              </w:txbxContent>
                            </wps:txbx>
                            <wps:bodyPr rot="0" vert="horz" wrap="square" lIns="91440" tIns="45720" rIns="91440" bIns="45720" anchor="t" anchorCtr="0" upright="1">
                              <a:noAutofit/>
                            </wps:bodyPr>
                          </wps:wsp>
                          <wps:wsp>
                            <wps:cNvPr id="21" name="Rectangle 26"/>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5171A" w:rsidRDefault="00A5171A" w:rsidP="00223412">
                                  <w:pPr>
                                    <w:pStyle w:val="a7"/>
                                    <w:jc w:val="center"/>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24" o:spid="_x0000_s1026" style="position:absolute;margin-left:385.65pt;margin-top:502.05pt;width:535.6pt;height:336.45pt;z-index:251676672;mso-width-percent:900;mso-height-percent:400;mso-position-horizontal-relative:page;mso-position-vertical-relative:page;mso-width-percent:900;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" o:allowincell="f">
                    <v:rect id="Rectangle 25" o:spid="_x0000_s1027"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Zb8A&#10;AADbAAAADwAAAGRycy9kb3ducmV2LnhtbERPy4rCMBTdC/5DuIIb0dQHUqpRZGDAlWAVcXlprm21&#10;ualNtPXvzWJglofzXm87U4k3Na60rGA6iUAQZ1aXnCs4n37HMQjnkTVWlknBhxxsN/3eGhNtWz7S&#10;O/W5CCHsElRQeF8nUrqsIINuYmviwN1sY9AH2ORSN9iGcFPJWRQtpcGSQ0OBNf0UlD3Sl1FA2WhR&#10;2vTZTkeP+eFyP8V8NbFSw0G3W4Hw1Pl/8Z97rxXMwvrwJfwAuf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IZlvwAAANsAAAAPAAAAAAAAAAAAAAAAAJgCAABkcnMvZG93bnJl&#10;di54bWxQSwUGAAAAAAQABAD1AAAAhAMAAAAA&#10;" filled="f" fillcolor="#c0504d [3205]" stroked="f" strokecolor="white [3212]" strokeweight="1.5pt">
                      <v:textbox>
                        <w:txbxContent>
                          <w:p w:rsidR="00A5171A" w:rsidRDefault="00A5171A">
                            <w:pPr>
                              <w:pStyle w:val="a7"/>
                            </w:pPr>
                          </w:p>
                        </w:txbxContent>
                      </v:textbox>
                    </v:rect>
                    <v:rect id="Rectangle 26" o:spid="_x0000_s1028"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rSsQA&#10;AADbAAAADwAAAGRycy9kb3ducmV2LnhtbESPT2sCMRTE7wW/Q3hCbzWr0LJsjdIKQkEs+Ofi7bF5&#10;3V1MXuIm7m6/vREEj8PM/IaZLwdrREdtaBwrmE4yEMSl0w1XCo6H9VsOIkRkjcYxKfinAMvF6GWO&#10;hXY976jbx0okCIcCFdQx+kLKUNZkMUycJ07en2stxiTbSuoW+wS3Rs6y7ENabDgt1OhpVVN53l+t&#10;gtX68r3pNsb582/uT8M27817UOp1PHx9gog0xGf40f7RCmZT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q0rEAAAA2wAAAA8AAAAAAAAAAAAAAAAAmAIAAGRycy9k&#10;b3ducmV2LnhtbFBLBQYAAAAABAAEAPUAAACJAwAAAAA=&#10;" filled="f" fillcolor="#c0504d [3205]" stroked="f" strokecolor="white [3212]" strokeweight="1.5pt">
                      <v:textbox inset="0">
                        <w:txbxContent>
                          <w:p w:rsidR="00A5171A" w:rsidRDefault="00A5171A" w:rsidP="00223412">
                            <w:pPr>
                              <w:pStyle w:val="a7"/>
                              <w:jc w:val="center"/>
                              <w:rPr>
                                <w:b/>
                                <w:bCs/>
                              </w:rPr>
                            </w:pPr>
                          </w:p>
                        </w:txbxContent>
                      </v:textbox>
                    </v:rect>
                    <w10:wrap anchorx="page" anchory="page"/>
                  </v:group>
                </w:pict>
              </mc:Fallback>
            </mc:AlternateContent>
          </w:r>
        </w:p>
      </w:sdtContent>
    </w:sdt>
    <w:p w:rsidR="00D95E58" w:rsidRDefault="00D95E58" w:rsidP="00223412">
      <w:pPr>
        <w:rPr>
          <w:b/>
          <w:i/>
          <w:sz w:val="32"/>
          <w:szCs w:val="32"/>
          <w:u w:val="single"/>
        </w:rPr>
      </w:pPr>
      <w:r w:rsidRPr="00AA22D1">
        <w:rPr>
          <w:b/>
          <w:i/>
          <w:sz w:val="32"/>
          <w:szCs w:val="32"/>
          <w:u w:val="single"/>
        </w:rPr>
        <w:t>СТРУКТУРА</w:t>
      </w:r>
      <w:r w:rsidR="00133C00">
        <w:rPr>
          <w:b/>
          <w:i/>
          <w:sz w:val="32"/>
          <w:szCs w:val="32"/>
          <w:u w:val="single"/>
        </w:rPr>
        <w:t xml:space="preserve">  </w:t>
      </w:r>
      <w:r w:rsidRPr="00AA22D1">
        <w:rPr>
          <w:b/>
          <w:i/>
          <w:sz w:val="32"/>
          <w:szCs w:val="32"/>
          <w:u w:val="single"/>
        </w:rPr>
        <w:t>СОЧИНЕНИЯ-РАССУЖДЕНИЯ</w:t>
      </w:r>
      <w:r w:rsidR="00AA22D1" w:rsidRPr="003722D2">
        <w:rPr>
          <w:b/>
          <w:i/>
          <w:sz w:val="32"/>
          <w:szCs w:val="32"/>
          <w:u w:val="single"/>
        </w:rPr>
        <w:t xml:space="preserve"> </w:t>
      </w:r>
      <w:r w:rsidR="00AA22D1">
        <w:rPr>
          <w:b/>
          <w:i/>
          <w:sz w:val="32"/>
          <w:szCs w:val="32"/>
          <w:u w:val="single"/>
        </w:rPr>
        <w:t>:</w:t>
      </w:r>
    </w:p>
    <w:p w:rsidR="00F35A2F" w:rsidRDefault="00223412" w:rsidP="00D95E58">
      <w:pPr>
        <w:jc w:val="center"/>
        <w:rPr>
          <w:b/>
          <w:i/>
          <w:sz w:val="32"/>
          <w:szCs w:val="32"/>
          <w:u w:val="single"/>
        </w:rPr>
      </w:pPr>
      <w:r>
        <w:rPr>
          <w:b/>
          <w:noProof/>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77470</wp:posOffset>
                </wp:positionV>
                <wp:extent cx="6115050" cy="1447800"/>
                <wp:effectExtent l="9525" t="8890" r="952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7800"/>
                        </a:xfrm>
                        <a:prstGeom prst="rect">
                          <a:avLst/>
                        </a:prstGeom>
                        <a:solidFill>
                          <a:srgbClr val="FFFFFF"/>
                        </a:solidFill>
                        <a:ln w="9525">
                          <a:solidFill>
                            <a:srgbClr val="000000"/>
                          </a:solidFill>
                          <a:miter lim="800000"/>
                          <a:headEnd/>
                          <a:tailEnd/>
                        </a:ln>
                      </wps:spPr>
                      <wps:txbx>
                        <w:txbxContent>
                          <w:p w:rsidR="00D95E58" w:rsidRPr="00133C00" w:rsidRDefault="00133C00" w:rsidP="00133C00">
                            <w:pPr>
                              <w:jc w:val="center"/>
                              <w:rPr>
                                <w:b/>
                                <w:sz w:val="28"/>
                                <w:szCs w:val="28"/>
                              </w:rPr>
                            </w:pPr>
                            <w:r>
                              <w:rPr>
                                <w:b/>
                                <w:sz w:val="28"/>
                                <w:szCs w:val="28"/>
                                <w:lang w:val="en-US"/>
                              </w:rPr>
                              <w:t>I</w:t>
                            </w:r>
                            <w:r>
                              <w:rPr>
                                <w:b/>
                                <w:sz w:val="28"/>
                                <w:szCs w:val="28"/>
                              </w:rPr>
                              <w:t>.</w:t>
                            </w:r>
                            <w:r w:rsidR="00D95E58" w:rsidRPr="00F35A2F">
                              <w:rPr>
                                <w:b/>
                                <w:sz w:val="28"/>
                                <w:szCs w:val="28"/>
                                <w:u w:val="single"/>
                              </w:rPr>
                              <w:t>Вступление с формулировкой проблемы, поднятой автором в тексте</w:t>
                            </w:r>
                            <w:r w:rsidRPr="00F35A2F">
                              <w:rPr>
                                <w:b/>
                                <w:sz w:val="28"/>
                                <w:szCs w:val="28"/>
                                <w:u w:val="single"/>
                              </w:rPr>
                              <w:t>.</w:t>
                            </w:r>
                          </w:p>
                          <w:p w:rsidR="003373EC" w:rsidRPr="00F35A2F" w:rsidRDefault="003373EC" w:rsidP="003373EC">
                            <w:pPr>
                              <w:ind w:left="360"/>
                              <w:rPr>
                                <w:i/>
                                <w:sz w:val="24"/>
                                <w:szCs w:val="24"/>
                                <w:u w:val="single"/>
                              </w:rPr>
                            </w:pPr>
                            <w:r w:rsidRPr="00F35A2F">
                              <w:rPr>
                                <w:i/>
                                <w:sz w:val="24"/>
                                <w:szCs w:val="24"/>
                                <w:u w:val="single"/>
                              </w:rPr>
                              <w:t xml:space="preserve">Проблема – это вопрос, который стал объектом раздумий автора, </w:t>
                            </w:r>
                            <w:r w:rsidR="00133C00" w:rsidRPr="00F35A2F">
                              <w:rPr>
                                <w:i/>
                                <w:sz w:val="24"/>
                                <w:szCs w:val="24"/>
                                <w:u w:val="single"/>
                              </w:rPr>
                              <w:t>над  которым</w:t>
                            </w:r>
                            <w:r w:rsidR="00843C8F" w:rsidRPr="00F35A2F">
                              <w:rPr>
                                <w:i/>
                                <w:sz w:val="24"/>
                                <w:szCs w:val="24"/>
                                <w:u w:val="single"/>
                              </w:rPr>
                              <w:t xml:space="preserve"> </w:t>
                            </w:r>
                            <w:r w:rsidR="00133C00" w:rsidRPr="00F35A2F">
                              <w:rPr>
                                <w:i/>
                                <w:sz w:val="24"/>
                                <w:szCs w:val="24"/>
                                <w:u w:val="single"/>
                              </w:rPr>
                              <w:t xml:space="preserve">он размышляет, к которому </w:t>
                            </w:r>
                            <w:r w:rsidR="00843C8F" w:rsidRPr="00F35A2F">
                              <w:rPr>
                                <w:i/>
                                <w:sz w:val="24"/>
                                <w:szCs w:val="24"/>
                                <w:u w:val="single"/>
                              </w:rPr>
                              <w:t xml:space="preserve">неоднократно возвращается и </w:t>
                            </w:r>
                            <w:r w:rsidRPr="00F35A2F">
                              <w:rPr>
                                <w:i/>
                                <w:sz w:val="24"/>
                                <w:szCs w:val="24"/>
                                <w:u w:val="single"/>
                              </w:rPr>
                              <w:t>по которому</w:t>
                            </w:r>
                            <w:r w:rsidR="00843C8F" w:rsidRPr="00F35A2F">
                              <w:rPr>
                                <w:i/>
                                <w:sz w:val="24"/>
                                <w:szCs w:val="24"/>
                                <w:u w:val="single"/>
                              </w:rPr>
                              <w:t xml:space="preserve"> отчетливо заявлена авторская позиция</w:t>
                            </w:r>
                            <w:r w:rsidR="00133C00" w:rsidRPr="00F35A2F">
                              <w:rPr>
                                <w:i/>
                                <w:sz w:val="24"/>
                                <w:szCs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55pt;margin-top:6.1pt;width:481.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">
                <v:textbox>
                  <w:txbxContent>
                    <w:p w:rsidR="00D95E58" w:rsidRPr="00133C00" w:rsidRDefault="00133C00" w:rsidP="00133C00">
                      <w:pPr>
                        <w:jc w:val="center"/>
                        <w:rPr>
                          <w:b/>
                          <w:sz w:val="28"/>
                          <w:szCs w:val="28"/>
                        </w:rPr>
                      </w:pPr>
                      <w:r>
                        <w:rPr>
                          <w:b/>
                          <w:sz w:val="28"/>
                          <w:szCs w:val="28"/>
                          <w:lang w:val="en-US"/>
                        </w:rPr>
                        <w:t>I</w:t>
                      </w:r>
                      <w:r>
                        <w:rPr>
                          <w:b/>
                          <w:sz w:val="28"/>
                          <w:szCs w:val="28"/>
                        </w:rPr>
                        <w:t>.</w:t>
                      </w:r>
                      <w:r w:rsidR="00D95E58" w:rsidRPr="00F35A2F">
                        <w:rPr>
                          <w:b/>
                          <w:sz w:val="28"/>
                          <w:szCs w:val="28"/>
                          <w:u w:val="single"/>
                        </w:rPr>
                        <w:t>Вступление с формулировкой проблемы, поднятой автором в тексте</w:t>
                      </w:r>
                      <w:r w:rsidRPr="00F35A2F">
                        <w:rPr>
                          <w:b/>
                          <w:sz w:val="28"/>
                          <w:szCs w:val="28"/>
                          <w:u w:val="single"/>
                        </w:rPr>
                        <w:t>.</w:t>
                      </w:r>
                    </w:p>
                    <w:p w:rsidR="003373EC" w:rsidRPr="00F35A2F" w:rsidRDefault="003373EC" w:rsidP="003373EC">
                      <w:pPr>
                        <w:ind w:left="360"/>
                        <w:rPr>
                          <w:i/>
                          <w:sz w:val="24"/>
                          <w:szCs w:val="24"/>
                          <w:u w:val="single"/>
                        </w:rPr>
                      </w:pPr>
                      <w:r w:rsidRPr="00F35A2F">
                        <w:rPr>
                          <w:i/>
                          <w:sz w:val="24"/>
                          <w:szCs w:val="24"/>
                          <w:u w:val="single"/>
                        </w:rPr>
                        <w:t xml:space="preserve">Проблема – это вопрос, который стал объектом раздумий автора, </w:t>
                      </w:r>
                      <w:r w:rsidR="00133C00" w:rsidRPr="00F35A2F">
                        <w:rPr>
                          <w:i/>
                          <w:sz w:val="24"/>
                          <w:szCs w:val="24"/>
                          <w:u w:val="single"/>
                        </w:rPr>
                        <w:t>над  которым</w:t>
                      </w:r>
                      <w:r w:rsidR="00843C8F" w:rsidRPr="00F35A2F">
                        <w:rPr>
                          <w:i/>
                          <w:sz w:val="24"/>
                          <w:szCs w:val="24"/>
                          <w:u w:val="single"/>
                        </w:rPr>
                        <w:t xml:space="preserve"> </w:t>
                      </w:r>
                      <w:r w:rsidR="00133C00" w:rsidRPr="00F35A2F">
                        <w:rPr>
                          <w:i/>
                          <w:sz w:val="24"/>
                          <w:szCs w:val="24"/>
                          <w:u w:val="single"/>
                        </w:rPr>
                        <w:t xml:space="preserve">он размышляет, к которому </w:t>
                      </w:r>
                      <w:r w:rsidR="00843C8F" w:rsidRPr="00F35A2F">
                        <w:rPr>
                          <w:i/>
                          <w:sz w:val="24"/>
                          <w:szCs w:val="24"/>
                          <w:u w:val="single"/>
                        </w:rPr>
                        <w:t xml:space="preserve">неоднократно возвращается и </w:t>
                      </w:r>
                      <w:r w:rsidRPr="00F35A2F">
                        <w:rPr>
                          <w:i/>
                          <w:sz w:val="24"/>
                          <w:szCs w:val="24"/>
                          <w:u w:val="single"/>
                        </w:rPr>
                        <w:t>по которому</w:t>
                      </w:r>
                      <w:r w:rsidR="00843C8F" w:rsidRPr="00F35A2F">
                        <w:rPr>
                          <w:i/>
                          <w:sz w:val="24"/>
                          <w:szCs w:val="24"/>
                          <w:u w:val="single"/>
                        </w:rPr>
                        <w:t xml:space="preserve"> отчетливо заявлена авторская позиция</w:t>
                      </w:r>
                      <w:r w:rsidR="00133C00" w:rsidRPr="00F35A2F">
                        <w:rPr>
                          <w:i/>
                          <w:sz w:val="24"/>
                          <w:szCs w:val="24"/>
                          <w:u w:val="single"/>
                        </w:rPr>
                        <w:t>.</w:t>
                      </w:r>
                    </w:p>
                  </w:txbxContent>
                </v:textbox>
              </v:shape>
            </w:pict>
          </mc:Fallback>
        </mc:AlternateContent>
      </w:r>
    </w:p>
    <w:p w:rsidR="00F35A2F" w:rsidRDefault="00F35A2F" w:rsidP="00D95E58">
      <w:pPr>
        <w:jc w:val="center"/>
        <w:rPr>
          <w:b/>
          <w:i/>
          <w:sz w:val="32"/>
          <w:szCs w:val="32"/>
          <w:u w:val="single"/>
        </w:rPr>
      </w:pPr>
    </w:p>
    <w:p w:rsidR="00FA1EAC" w:rsidRDefault="00FA1EAC" w:rsidP="00D95E58">
      <w:pPr>
        <w:jc w:val="center"/>
        <w:rPr>
          <w:b/>
          <w:i/>
          <w:sz w:val="32"/>
          <w:szCs w:val="32"/>
          <w:u w:val="single"/>
        </w:rPr>
      </w:pPr>
    </w:p>
    <w:p w:rsidR="00FA1EAC" w:rsidRDefault="00223412" w:rsidP="00D95E58">
      <w:pPr>
        <w:jc w:val="center"/>
        <w:rPr>
          <w:b/>
          <w:i/>
          <w:sz w:val="32"/>
          <w:szCs w:val="32"/>
          <w:u w:val="single"/>
        </w:rPr>
      </w:pPr>
      <w:r>
        <w:rPr>
          <w:b/>
          <w:i/>
          <w:noProof/>
          <w:sz w:val="32"/>
          <w:szCs w:val="32"/>
          <w:u w:val="single"/>
        </w:rPr>
        <mc:AlternateContent>
          <mc:Choice Requires="wps">
            <w:drawing>
              <wp:anchor distT="0" distB="0" distL="114300" distR="114300" simplePos="0" relativeHeight="251665408" behindDoc="0" locked="0" layoutInCell="1" allowOverlap="1">
                <wp:simplePos x="0" y="0"/>
                <wp:positionH relativeFrom="column">
                  <wp:posOffset>2634615</wp:posOffset>
                </wp:positionH>
                <wp:positionV relativeFrom="paragraph">
                  <wp:posOffset>288290</wp:posOffset>
                </wp:positionV>
                <wp:extent cx="90805" cy="554990"/>
                <wp:effectExtent l="19050" t="8890" r="13970" b="266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4990"/>
                        </a:xfrm>
                        <a:prstGeom prst="downArrow">
                          <a:avLst>
                            <a:gd name="adj1" fmla="val 50000"/>
                            <a:gd name="adj2" fmla="val 152797"/>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07.45pt;margin-top:22.7pt;width:7.15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" fillcolor="black [3213]"/>
            </w:pict>
          </mc:Fallback>
        </mc:AlternateContent>
      </w:r>
    </w:p>
    <w:p w:rsidR="00FA1EAC" w:rsidRDefault="00FA1EAC" w:rsidP="00D95E58">
      <w:pPr>
        <w:jc w:val="center"/>
        <w:rPr>
          <w:b/>
          <w:i/>
          <w:sz w:val="32"/>
          <w:szCs w:val="32"/>
          <w:u w:val="single"/>
        </w:rPr>
      </w:pPr>
    </w:p>
    <w:p w:rsidR="00FA1EAC" w:rsidRDefault="00223412" w:rsidP="00D95E58">
      <w:pPr>
        <w:jc w:val="center"/>
        <w:rPr>
          <w:b/>
          <w:i/>
          <w:sz w:val="32"/>
          <w:szCs w:val="32"/>
          <w:u w:val="single"/>
        </w:rPr>
      </w:pPr>
      <w:r>
        <w:rPr>
          <w:b/>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6162675" cy="1200150"/>
                <wp:effectExtent l="9525" t="11430" r="9525" b="76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00150"/>
                        </a:xfrm>
                        <a:prstGeom prst="rect">
                          <a:avLst/>
                        </a:prstGeom>
                        <a:solidFill>
                          <a:srgbClr val="FFFFFF"/>
                        </a:solidFill>
                        <a:ln w="9525">
                          <a:solidFill>
                            <a:srgbClr val="000000"/>
                          </a:solidFill>
                          <a:miter lim="800000"/>
                          <a:headEnd/>
                          <a:tailEnd/>
                        </a:ln>
                      </wps:spPr>
                      <wps:txbx>
                        <w:txbxContent>
                          <w:p w:rsidR="00D95E58" w:rsidRPr="00F35A2F" w:rsidRDefault="00133C00" w:rsidP="00133C00">
                            <w:pPr>
                              <w:rPr>
                                <w:b/>
                                <w:sz w:val="28"/>
                                <w:szCs w:val="28"/>
                                <w:u w:val="single"/>
                              </w:rPr>
                            </w:pPr>
                            <w:r w:rsidRPr="00133C00">
                              <w:rPr>
                                <w:b/>
                                <w:sz w:val="28"/>
                                <w:szCs w:val="28"/>
                              </w:rPr>
                              <w:t xml:space="preserve">     </w:t>
                            </w:r>
                            <w:r w:rsidRPr="00F35A2F">
                              <w:rPr>
                                <w:b/>
                                <w:sz w:val="28"/>
                                <w:szCs w:val="28"/>
                                <w:u w:val="single"/>
                                <w:lang w:val="en-US"/>
                              </w:rPr>
                              <w:t>II</w:t>
                            </w:r>
                            <w:r w:rsidRPr="00F35A2F">
                              <w:rPr>
                                <w:b/>
                                <w:sz w:val="28"/>
                                <w:szCs w:val="28"/>
                                <w:u w:val="single"/>
                              </w:rPr>
                              <w:t xml:space="preserve">. </w:t>
                            </w:r>
                            <w:r w:rsidR="00D95E58" w:rsidRPr="00F35A2F">
                              <w:rPr>
                                <w:b/>
                                <w:sz w:val="28"/>
                                <w:szCs w:val="28"/>
                                <w:u w:val="single"/>
                              </w:rPr>
                              <w:t>Комментарий к сформулированной проблеме исходного текста</w:t>
                            </w:r>
                            <w:r w:rsidRPr="00F35A2F">
                              <w:rPr>
                                <w:b/>
                                <w:sz w:val="28"/>
                                <w:szCs w:val="28"/>
                                <w:u w:val="single"/>
                              </w:rPr>
                              <w:t>.</w:t>
                            </w:r>
                          </w:p>
                          <w:p w:rsidR="00133C00" w:rsidRPr="003722D2" w:rsidRDefault="00133C00" w:rsidP="00133C00">
                            <w:pPr>
                              <w:jc w:val="center"/>
                              <w:rPr>
                                <w:i/>
                                <w:sz w:val="24"/>
                                <w:szCs w:val="24"/>
                                <w:u w:val="single"/>
                              </w:rPr>
                            </w:pPr>
                            <w:r w:rsidRPr="00F35A2F">
                              <w:rPr>
                                <w:i/>
                                <w:sz w:val="24"/>
                                <w:szCs w:val="24"/>
                                <w:u w:val="single"/>
                              </w:rPr>
                              <w:t>Разъяснительные примечания к тексту, рассуждения, пояснения и</w:t>
                            </w:r>
                          </w:p>
                          <w:p w:rsidR="00133C00" w:rsidRPr="00F35A2F" w:rsidRDefault="00133C00" w:rsidP="00133C00">
                            <w:pPr>
                              <w:jc w:val="center"/>
                              <w:rPr>
                                <w:i/>
                                <w:sz w:val="24"/>
                                <w:szCs w:val="24"/>
                                <w:u w:val="single"/>
                              </w:rPr>
                            </w:pPr>
                            <w:r w:rsidRPr="00F35A2F">
                              <w:rPr>
                                <w:i/>
                                <w:sz w:val="24"/>
                                <w:szCs w:val="24"/>
                                <w:u w:val="single"/>
                              </w:rPr>
                              <w:t>критические       замечания о содержании текста.</w:t>
                            </w:r>
                          </w:p>
                          <w:p w:rsidR="00133C00" w:rsidRPr="00D95E58" w:rsidRDefault="00133C00" w:rsidP="00133C00">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8pt;margin-top:1.5pt;width:485.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">
                <v:textbox>
                  <w:txbxContent>
                    <w:p w:rsidR="00D95E58" w:rsidRPr="00F35A2F" w:rsidRDefault="00133C00" w:rsidP="00133C00">
                      <w:pPr>
                        <w:rPr>
                          <w:b/>
                          <w:sz w:val="28"/>
                          <w:szCs w:val="28"/>
                          <w:u w:val="single"/>
                        </w:rPr>
                      </w:pPr>
                      <w:r w:rsidRPr="00133C00">
                        <w:rPr>
                          <w:b/>
                          <w:sz w:val="28"/>
                          <w:szCs w:val="28"/>
                        </w:rPr>
                        <w:t xml:space="preserve">     </w:t>
                      </w:r>
                      <w:r w:rsidRPr="00F35A2F">
                        <w:rPr>
                          <w:b/>
                          <w:sz w:val="28"/>
                          <w:szCs w:val="28"/>
                          <w:u w:val="single"/>
                          <w:lang w:val="en-US"/>
                        </w:rPr>
                        <w:t>II</w:t>
                      </w:r>
                      <w:r w:rsidRPr="00F35A2F">
                        <w:rPr>
                          <w:b/>
                          <w:sz w:val="28"/>
                          <w:szCs w:val="28"/>
                          <w:u w:val="single"/>
                        </w:rPr>
                        <w:t xml:space="preserve">. </w:t>
                      </w:r>
                      <w:r w:rsidR="00D95E58" w:rsidRPr="00F35A2F">
                        <w:rPr>
                          <w:b/>
                          <w:sz w:val="28"/>
                          <w:szCs w:val="28"/>
                          <w:u w:val="single"/>
                        </w:rPr>
                        <w:t>Комментарий к сформулированной проблеме исходного текста</w:t>
                      </w:r>
                      <w:r w:rsidRPr="00F35A2F">
                        <w:rPr>
                          <w:b/>
                          <w:sz w:val="28"/>
                          <w:szCs w:val="28"/>
                          <w:u w:val="single"/>
                        </w:rPr>
                        <w:t>.</w:t>
                      </w:r>
                    </w:p>
                    <w:p w:rsidR="00133C00" w:rsidRPr="003722D2" w:rsidRDefault="00133C00" w:rsidP="00133C00">
                      <w:pPr>
                        <w:jc w:val="center"/>
                        <w:rPr>
                          <w:i/>
                          <w:sz w:val="24"/>
                          <w:szCs w:val="24"/>
                          <w:u w:val="single"/>
                        </w:rPr>
                      </w:pPr>
                      <w:r w:rsidRPr="00F35A2F">
                        <w:rPr>
                          <w:i/>
                          <w:sz w:val="24"/>
                          <w:szCs w:val="24"/>
                          <w:u w:val="single"/>
                        </w:rPr>
                        <w:t>Разъяснительные примечания к тексту, рассуждения, пояснения и</w:t>
                      </w:r>
                    </w:p>
                    <w:p w:rsidR="00133C00" w:rsidRPr="00F35A2F" w:rsidRDefault="00133C00" w:rsidP="00133C00">
                      <w:pPr>
                        <w:jc w:val="center"/>
                        <w:rPr>
                          <w:i/>
                          <w:sz w:val="24"/>
                          <w:szCs w:val="24"/>
                          <w:u w:val="single"/>
                        </w:rPr>
                      </w:pPr>
                      <w:r w:rsidRPr="00F35A2F">
                        <w:rPr>
                          <w:i/>
                          <w:sz w:val="24"/>
                          <w:szCs w:val="24"/>
                          <w:u w:val="single"/>
                        </w:rPr>
                        <w:t>критические       замечания о содержании текста.</w:t>
                      </w:r>
                    </w:p>
                    <w:p w:rsidR="00133C00" w:rsidRPr="00D95E58" w:rsidRDefault="00133C00" w:rsidP="00133C00">
                      <w:pPr>
                        <w:rPr>
                          <w:b/>
                          <w:sz w:val="28"/>
                          <w:szCs w:val="28"/>
                        </w:rPr>
                      </w:pPr>
                    </w:p>
                  </w:txbxContent>
                </v:textbox>
              </v:shape>
            </w:pict>
          </mc:Fallback>
        </mc:AlternateContent>
      </w:r>
    </w:p>
    <w:p w:rsidR="00FA1EAC" w:rsidRDefault="00FA1EAC" w:rsidP="00D95E58">
      <w:pPr>
        <w:jc w:val="center"/>
        <w:rPr>
          <w:b/>
        </w:rPr>
      </w:pPr>
    </w:p>
    <w:p w:rsidR="00FA1EAC" w:rsidRDefault="00223412">
      <w:pP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2816225</wp:posOffset>
                </wp:positionH>
                <wp:positionV relativeFrom="paragraph">
                  <wp:posOffset>3970020</wp:posOffset>
                </wp:positionV>
                <wp:extent cx="90805" cy="483235"/>
                <wp:effectExtent l="19685" t="11430" r="13335" b="1968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3235"/>
                        </a:xfrm>
                        <a:prstGeom prst="downArrow">
                          <a:avLst>
                            <a:gd name="adj1" fmla="val 50000"/>
                            <a:gd name="adj2" fmla="val 133042"/>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21.75pt;margin-top:312.6pt;width:7.15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" fillcolor="black [3213]"/>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2725420</wp:posOffset>
                </wp:positionH>
                <wp:positionV relativeFrom="paragraph">
                  <wp:posOffset>2493645</wp:posOffset>
                </wp:positionV>
                <wp:extent cx="90805" cy="257175"/>
                <wp:effectExtent l="14605" t="11430" r="18415" b="1714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14.6pt;margin-top:196.35pt;width:7.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" fillcolor="black [3213]"/>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2634615</wp:posOffset>
                </wp:positionH>
                <wp:positionV relativeFrom="paragraph">
                  <wp:posOffset>483870</wp:posOffset>
                </wp:positionV>
                <wp:extent cx="90805" cy="504825"/>
                <wp:effectExtent l="19050" t="11430" r="13970" b="2667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07.45pt;margin-top:38.1pt;width:7.1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" fillcolor="black [3213]"/>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4453255</wp:posOffset>
                </wp:positionV>
                <wp:extent cx="6115050" cy="1524000"/>
                <wp:effectExtent l="9525" t="8890" r="952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24000"/>
                        </a:xfrm>
                        <a:prstGeom prst="rect">
                          <a:avLst/>
                        </a:prstGeom>
                        <a:solidFill>
                          <a:srgbClr val="FFFFFF"/>
                        </a:solidFill>
                        <a:ln w="9525">
                          <a:solidFill>
                            <a:srgbClr val="000000"/>
                          </a:solidFill>
                          <a:miter lim="800000"/>
                          <a:headEnd/>
                          <a:tailEnd/>
                        </a:ln>
                      </wps:spPr>
                      <wps:txbx>
                        <w:txbxContent>
                          <w:p w:rsidR="00D95E58" w:rsidRPr="006B56AE" w:rsidRDefault="00AA22D1" w:rsidP="00D95E58">
                            <w:pPr>
                              <w:jc w:val="center"/>
                              <w:rPr>
                                <w:b/>
                                <w:sz w:val="28"/>
                                <w:szCs w:val="28"/>
                                <w:u w:val="single"/>
                              </w:rPr>
                            </w:pPr>
                            <w:r w:rsidRPr="006B56AE">
                              <w:rPr>
                                <w:b/>
                                <w:sz w:val="28"/>
                                <w:szCs w:val="28"/>
                                <w:u w:val="single"/>
                                <w:lang w:val="en-US"/>
                              </w:rPr>
                              <w:t>V</w:t>
                            </w:r>
                            <w:r w:rsidRPr="006B56AE">
                              <w:rPr>
                                <w:b/>
                                <w:sz w:val="28"/>
                                <w:szCs w:val="28"/>
                                <w:u w:val="single"/>
                              </w:rPr>
                              <w:t xml:space="preserve">. </w:t>
                            </w:r>
                            <w:r w:rsidR="00D95E58" w:rsidRPr="006B56AE">
                              <w:rPr>
                                <w:b/>
                                <w:sz w:val="28"/>
                                <w:szCs w:val="28"/>
                                <w:u w:val="single"/>
                              </w:rPr>
                              <w:t>Заключение</w:t>
                            </w:r>
                            <w:r w:rsidR="00F35A2F" w:rsidRPr="006B56AE">
                              <w:rPr>
                                <w:b/>
                                <w:sz w:val="28"/>
                                <w:szCs w:val="28"/>
                                <w:u w:val="single"/>
                              </w:rPr>
                              <w:t>.</w:t>
                            </w:r>
                          </w:p>
                          <w:p w:rsidR="00F35A2F" w:rsidRDefault="00F35A2F" w:rsidP="00D95E58">
                            <w:pPr>
                              <w:jc w:val="center"/>
                              <w:rPr>
                                <w:b/>
                                <w:sz w:val="28"/>
                                <w:szCs w:val="28"/>
                              </w:rPr>
                            </w:pPr>
                          </w:p>
                          <w:p w:rsidR="00F35A2F" w:rsidRPr="006B56AE" w:rsidRDefault="00F35A2F" w:rsidP="00F35A2F">
                            <w:pPr>
                              <w:jc w:val="center"/>
                              <w:rPr>
                                <w:i/>
                                <w:sz w:val="24"/>
                                <w:szCs w:val="24"/>
                                <w:u w:val="single"/>
                              </w:rPr>
                            </w:pPr>
                            <w:r w:rsidRPr="006B56AE">
                              <w:rPr>
                                <w:i/>
                                <w:sz w:val="24"/>
                                <w:szCs w:val="24"/>
                                <w:u w:val="single"/>
                              </w:rPr>
                              <w:t>Окончательная, логически завершающая мысль.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8pt;margin-top:350.65pt;width:481.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">
                <v:textbox>
                  <w:txbxContent>
                    <w:p w:rsidR="00D95E58" w:rsidRPr="006B56AE" w:rsidRDefault="00AA22D1" w:rsidP="00D95E58">
                      <w:pPr>
                        <w:jc w:val="center"/>
                        <w:rPr>
                          <w:b/>
                          <w:sz w:val="28"/>
                          <w:szCs w:val="28"/>
                          <w:u w:val="single"/>
                        </w:rPr>
                      </w:pPr>
                      <w:r w:rsidRPr="006B56AE">
                        <w:rPr>
                          <w:b/>
                          <w:sz w:val="28"/>
                          <w:szCs w:val="28"/>
                          <w:u w:val="single"/>
                          <w:lang w:val="en-US"/>
                        </w:rPr>
                        <w:t>V</w:t>
                      </w:r>
                      <w:r w:rsidRPr="006B56AE">
                        <w:rPr>
                          <w:b/>
                          <w:sz w:val="28"/>
                          <w:szCs w:val="28"/>
                          <w:u w:val="single"/>
                        </w:rPr>
                        <w:t xml:space="preserve">. </w:t>
                      </w:r>
                      <w:r w:rsidR="00D95E58" w:rsidRPr="006B56AE">
                        <w:rPr>
                          <w:b/>
                          <w:sz w:val="28"/>
                          <w:szCs w:val="28"/>
                          <w:u w:val="single"/>
                        </w:rPr>
                        <w:t>Заключение</w:t>
                      </w:r>
                      <w:r w:rsidR="00F35A2F" w:rsidRPr="006B56AE">
                        <w:rPr>
                          <w:b/>
                          <w:sz w:val="28"/>
                          <w:szCs w:val="28"/>
                          <w:u w:val="single"/>
                        </w:rPr>
                        <w:t>.</w:t>
                      </w:r>
                    </w:p>
                    <w:p w:rsidR="00F35A2F" w:rsidRDefault="00F35A2F" w:rsidP="00D95E58">
                      <w:pPr>
                        <w:jc w:val="center"/>
                        <w:rPr>
                          <w:b/>
                          <w:sz w:val="28"/>
                          <w:szCs w:val="28"/>
                        </w:rPr>
                      </w:pPr>
                    </w:p>
                    <w:p w:rsidR="00F35A2F" w:rsidRPr="006B56AE" w:rsidRDefault="00F35A2F" w:rsidP="00F35A2F">
                      <w:pPr>
                        <w:jc w:val="center"/>
                        <w:rPr>
                          <w:i/>
                          <w:sz w:val="24"/>
                          <w:szCs w:val="24"/>
                          <w:u w:val="single"/>
                        </w:rPr>
                      </w:pPr>
                      <w:r w:rsidRPr="006B56AE">
                        <w:rPr>
                          <w:i/>
                          <w:sz w:val="24"/>
                          <w:szCs w:val="24"/>
                          <w:u w:val="single"/>
                        </w:rPr>
                        <w:t>Окончательная, логически завершающая мысль.</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2750820</wp:posOffset>
                </wp:positionV>
                <wp:extent cx="6115050" cy="1219200"/>
                <wp:effectExtent l="9525" t="11430" r="9525"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rsidR="00ED0B92" w:rsidRPr="006B56AE" w:rsidRDefault="00ED0B92" w:rsidP="00F35A2F">
                            <w:pPr>
                              <w:spacing w:line="240" w:lineRule="auto"/>
                              <w:jc w:val="center"/>
                              <w:rPr>
                                <w:b/>
                                <w:sz w:val="28"/>
                                <w:szCs w:val="28"/>
                                <w:u w:val="single"/>
                              </w:rPr>
                            </w:pPr>
                            <w:r w:rsidRPr="006B56AE">
                              <w:rPr>
                                <w:b/>
                                <w:sz w:val="28"/>
                                <w:szCs w:val="28"/>
                                <w:u w:val="single"/>
                                <w:lang w:val="en-US"/>
                              </w:rPr>
                              <w:t>IV</w:t>
                            </w:r>
                            <w:r w:rsidRPr="006B56AE">
                              <w:rPr>
                                <w:b/>
                                <w:sz w:val="28"/>
                                <w:szCs w:val="28"/>
                                <w:u w:val="single"/>
                              </w:rPr>
                              <w:t>.</w:t>
                            </w:r>
                            <w:r w:rsidR="00D95E58" w:rsidRPr="006B56AE">
                              <w:rPr>
                                <w:b/>
                                <w:sz w:val="28"/>
                                <w:szCs w:val="28"/>
                                <w:u w:val="single"/>
                              </w:rPr>
                              <w:t xml:space="preserve">Собственное мнение по проблеме, </w:t>
                            </w:r>
                            <w:r w:rsidR="00223412">
                              <w:rPr>
                                <w:b/>
                                <w:sz w:val="28"/>
                                <w:szCs w:val="28"/>
                                <w:u w:val="single"/>
                              </w:rPr>
                              <w:t xml:space="preserve">обоснованное </w:t>
                            </w:r>
                            <w:r w:rsidR="00F35A2F" w:rsidRPr="006B56AE">
                              <w:rPr>
                                <w:b/>
                                <w:sz w:val="28"/>
                                <w:szCs w:val="28"/>
                                <w:u w:val="single"/>
                              </w:rPr>
                              <w:t>из    жизненного и читательского опыта.</w:t>
                            </w:r>
                          </w:p>
                          <w:p w:rsidR="00ED0B92" w:rsidRPr="006B56AE" w:rsidRDefault="00ED0B92" w:rsidP="00ED0B92">
                            <w:pPr>
                              <w:spacing w:line="240" w:lineRule="auto"/>
                              <w:jc w:val="center"/>
                              <w:rPr>
                                <w:i/>
                                <w:sz w:val="24"/>
                                <w:szCs w:val="24"/>
                                <w:u w:val="single"/>
                              </w:rPr>
                            </w:pPr>
                            <w:r w:rsidRPr="006B56AE">
                              <w:rPr>
                                <w:i/>
                                <w:sz w:val="24"/>
                                <w:szCs w:val="24"/>
                                <w:u w:val="single"/>
                              </w:rPr>
                              <w:t>Аргумент – довод, основание(или их совокупность), приводимые в доказательство высказанной мысли.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7.8pt;margin-top:216.6pt;width:48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">
                <v:textbox>
                  <w:txbxContent>
                    <w:p w:rsidR="00ED0B92" w:rsidRPr="006B56AE" w:rsidRDefault="00ED0B92" w:rsidP="00F35A2F">
                      <w:pPr>
                        <w:spacing w:line="240" w:lineRule="auto"/>
                        <w:jc w:val="center"/>
                        <w:rPr>
                          <w:b/>
                          <w:sz w:val="28"/>
                          <w:szCs w:val="28"/>
                          <w:u w:val="single"/>
                        </w:rPr>
                      </w:pPr>
                      <w:r w:rsidRPr="006B56AE">
                        <w:rPr>
                          <w:b/>
                          <w:sz w:val="28"/>
                          <w:szCs w:val="28"/>
                          <w:u w:val="single"/>
                          <w:lang w:val="en-US"/>
                        </w:rPr>
                        <w:t>IV</w:t>
                      </w:r>
                      <w:r w:rsidRPr="006B56AE">
                        <w:rPr>
                          <w:b/>
                          <w:sz w:val="28"/>
                          <w:szCs w:val="28"/>
                          <w:u w:val="single"/>
                        </w:rPr>
                        <w:t>.</w:t>
                      </w:r>
                      <w:r w:rsidR="00D95E58" w:rsidRPr="006B56AE">
                        <w:rPr>
                          <w:b/>
                          <w:sz w:val="28"/>
                          <w:szCs w:val="28"/>
                          <w:u w:val="single"/>
                        </w:rPr>
                        <w:t xml:space="preserve">Собственное мнение по проблеме, </w:t>
                      </w:r>
                      <w:r w:rsidR="00223412">
                        <w:rPr>
                          <w:b/>
                          <w:sz w:val="28"/>
                          <w:szCs w:val="28"/>
                          <w:u w:val="single"/>
                        </w:rPr>
                        <w:t xml:space="preserve">обоснованное </w:t>
                      </w:r>
                      <w:r w:rsidR="00F35A2F" w:rsidRPr="006B56AE">
                        <w:rPr>
                          <w:b/>
                          <w:sz w:val="28"/>
                          <w:szCs w:val="28"/>
                          <w:u w:val="single"/>
                        </w:rPr>
                        <w:t>из    жизненного и читательского опыта.</w:t>
                      </w:r>
                    </w:p>
                    <w:p w:rsidR="00ED0B92" w:rsidRPr="006B56AE" w:rsidRDefault="00ED0B92" w:rsidP="00ED0B92">
                      <w:pPr>
                        <w:spacing w:line="240" w:lineRule="auto"/>
                        <w:jc w:val="center"/>
                        <w:rPr>
                          <w:i/>
                          <w:sz w:val="24"/>
                          <w:szCs w:val="24"/>
                          <w:u w:val="single"/>
                        </w:rPr>
                      </w:pPr>
                      <w:r w:rsidRPr="006B56AE">
                        <w:rPr>
                          <w:i/>
                          <w:sz w:val="24"/>
                          <w:szCs w:val="24"/>
                          <w:u w:val="single"/>
                        </w:rPr>
                        <w:t>Аргумент – довод, основание(или их совокупность), приводимые в доказательство высказанной мысли.</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988695</wp:posOffset>
                </wp:positionV>
                <wp:extent cx="6248400" cy="1504950"/>
                <wp:effectExtent l="952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04950"/>
                        </a:xfrm>
                        <a:prstGeom prst="rect">
                          <a:avLst/>
                        </a:prstGeom>
                        <a:solidFill>
                          <a:srgbClr val="FFFFFF"/>
                        </a:solidFill>
                        <a:ln w="9525">
                          <a:solidFill>
                            <a:srgbClr val="000000"/>
                          </a:solidFill>
                          <a:miter lim="800000"/>
                          <a:headEnd/>
                          <a:tailEnd/>
                        </a:ln>
                      </wps:spPr>
                      <wps:txbx>
                        <w:txbxContent>
                          <w:p w:rsidR="00D95E58" w:rsidRPr="003722D2" w:rsidRDefault="00AA22D1" w:rsidP="00D95E58">
                            <w:pPr>
                              <w:jc w:val="center"/>
                              <w:rPr>
                                <w:b/>
                                <w:sz w:val="28"/>
                                <w:szCs w:val="28"/>
                                <w:u w:val="single"/>
                              </w:rPr>
                            </w:pPr>
                            <w:r w:rsidRPr="00F35A2F">
                              <w:rPr>
                                <w:b/>
                                <w:sz w:val="28"/>
                                <w:szCs w:val="28"/>
                                <w:u w:val="single"/>
                                <w:lang w:val="en-US"/>
                              </w:rPr>
                              <w:t>III</w:t>
                            </w:r>
                            <w:r w:rsidRPr="003722D2">
                              <w:rPr>
                                <w:b/>
                                <w:sz w:val="28"/>
                                <w:szCs w:val="28"/>
                                <w:u w:val="single"/>
                              </w:rPr>
                              <w:t xml:space="preserve">. </w:t>
                            </w:r>
                            <w:r w:rsidR="00D95E58" w:rsidRPr="00F35A2F">
                              <w:rPr>
                                <w:b/>
                                <w:sz w:val="28"/>
                                <w:szCs w:val="28"/>
                                <w:u w:val="single"/>
                              </w:rPr>
                              <w:t>Отражение позиции автора</w:t>
                            </w:r>
                            <w:r w:rsidR="00133C00" w:rsidRPr="00F35A2F">
                              <w:rPr>
                                <w:b/>
                                <w:sz w:val="28"/>
                                <w:szCs w:val="28"/>
                                <w:u w:val="single"/>
                              </w:rPr>
                              <w:t>.</w:t>
                            </w:r>
                          </w:p>
                          <w:p w:rsidR="00133C00" w:rsidRPr="00F35A2F" w:rsidRDefault="00ED0B92" w:rsidP="00133C00">
                            <w:pPr>
                              <w:rPr>
                                <w:i/>
                                <w:sz w:val="24"/>
                                <w:szCs w:val="24"/>
                                <w:u w:val="single"/>
                              </w:rPr>
                            </w:pPr>
                            <w:r w:rsidRPr="00ED0B92">
                              <w:rPr>
                                <w:b/>
                                <w:sz w:val="28"/>
                                <w:szCs w:val="28"/>
                              </w:rPr>
                              <w:t xml:space="preserve">        </w:t>
                            </w:r>
                            <w:r w:rsidRPr="00F35A2F">
                              <w:rPr>
                                <w:i/>
                                <w:sz w:val="24"/>
                                <w:szCs w:val="24"/>
                                <w:u w:val="single"/>
                              </w:rPr>
                              <w:t>Что хотел сказать своим читателям автор, создавая текст? Как автор оценивает описываемую конкретную ситуацию, поступки героев и т.п.?</w:t>
                            </w:r>
                          </w:p>
                          <w:p w:rsidR="00133C00" w:rsidRPr="00ED0B92" w:rsidRDefault="00133C00" w:rsidP="00133C00">
                            <w:pPr>
                              <w:rPr>
                                <w:b/>
                                <w:sz w:val="28"/>
                                <w:szCs w:val="28"/>
                              </w:rPr>
                            </w:pPr>
                          </w:p>
                          <w:p w:rsidR="00133C00" w:rsidRPr="00ED0B92" w:rsidRDefault="00133C00" w:rsidP="00D95E5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3.05pt;margin-top:77.85pt;width:49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zOLAIAAFkEAAAOAAAAZHJzL2Uyb0RvYy54bWysVMGO0zAQvSPxD5bvNGmVlm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">
                <v:textbox>
                  <w:txbxContent>
                    <w:p w:rsidR="00D95E58" w:rsidRPr="003722D2" w:rsidRDefault="00AA22D1" w:rsidP="00D95E58">
                      <w:pPr>
                        <w:jc w:val="center"/>
                        <w:rPr>
                          <w:b/>
                          <w:sz w:val="28"/>
                          <w:szCs w:val="28"/>
                          <w:u w:val="single"/>
                        </w:rPr>
                      </w:pPr>
                      <w:r w:rsidRPr="00F35A2F">
                        <w:rPr>
                          <w:b/>
                          <w:sz w:val="28"/>
                          <w:szCs w:val="28"/>
                          <w:u w:val="single"/>
                          <w:lang w:val="en-US"/>
                        </w:rPr>
                        <w:t>III</w:t>
                      </w:r>
                      <w:r w:rsidRPr="003722D2">
                        <w:rPr>
                          <w:b/>
                          <w:sz w:val="28"/>
                          <w:szCs w:val="28"/>
                          <w:u w:val="single"/>
                        </w:rPr>
                        <w:t xml:space="preserve">. </w:t>
                      </w:r>
                      <w:r w:rsidR="00D95E58" w:rsidRPr="00F35A2F">
                        <w:rPr>
                          <w:b/>
                          <w:sz w:val="28"/>
                          <w:szCs w:val="28"/>
                          <w:u w:val="single"/>
                        </w:rPr>
                        <w:t>Отражение позиции автора</w:t>
                      </w:r>
                      <w:r w:rsidR="00133C00" w:rsidRPr="00F35A2F">
                        <w:rPr>
                          <w:b/>
                          <w:sz w:val="28"/>
                          <w:szCs w:val="28"/>
                          <w:u w:val="single"/>
                        </w:rPr>
                        <w:t>.</w:t>
                      </w:r>
                    </w:p>
                    <w:p w:rsidR="00133C00" w:rsidRPr="00F35A2F" w:rsidRDefault="00ED0B92" w:rsidP="00133C00">
                      <w:pPr>
                        <w:rPr>
                          <w:i/>
                          <w:sz w:val="24"/>
                          <w:szCs w:val="24"/>
                          <w:u w:val="single"/>
                        </w:rPr>
                      </w:pPr>
                      <w:r w:rsidRPr="00ED0B92">
                        <w:rPr>
                          <w:b/>
                          <w:sz w:val="28"/>
                          <w:szCs w:val="28"/>
                        </w:rPr>
                        <w:t xml:space="preserve">        </w:t>
                      </w:r>
                      <w:r w:rsidRPr="00F35A2F">
                        <w:rPr>
                          <w:i/>
                          <w:sz w:val="24"/>
                          <w:szCs w:val="24"/>
                          <w:u w:val="single"/>
                        </w:rPr>
                        <w:t>Что хотел сказать своим читателям автор, создавая текст? Как автор оценивает описываемую конкретную ситуацию, поступки героев и т.п.?</w:t>
                      </w:r>
                    </w:p>
                    <w:p w:rsidR="00133C00" w:rsidRPr="00ED0B92" w:rsidRDefault="00133C00" w:rsidP="00133C00">
                      <w:pPr>
                        <w:rPr>
                          <w:b/>
                          <w:sz w:val="28"/>
                          <w:szCs w:val="28"/>
                        </w:rPr>
                      </w:pPr>
                    </w:p>
                    <w:p w:rsidR="00133C00" w:rsidRPr="00ED0B92" w:rsidRDefault="00133C00" w:rsidP="00D95E58">
                      <w:pPr>
                        <w:jc w:val="center"/>
                        <w:rPr>
                          <w:b/>
                          <w:sz w:val="28"/>
                          <w:szCs w:val="28"/>
                        </w:rPr>
                      </w:pPr>
                    </w:p>
                  </w:txbxContent>
                </v:textbox>
              </v:shape>
            </w:pict>
          </mc:Fallback>
        </mc:AlternateContent>
      </w:r>
      <w:r w:rsidR="00FA1EAC">
        <w:rPr>
          <w:b/>
        </w:rPr>
        <w:br w:type="page"/>
      </w:r>
    </w:p>
    <w:p w:rsidR="006B56AE" w:rsidRDefault="006B56AE" w:rsidP="006B56AE">
      <w:pPr>
        <w:jc w:val="center"/>
        <w:rPr>
          <w:b/>
          <w:sz w:val="28"/>
          <w:szCs w:val="28"/>
          <w:u w:val="single"/>
        </w:rPr>
      </w:pPr>
      <w:r>
        <w:rPr>
          <w:b/>
          <w:sz w:val="28"/>
          <w:szCs w:val="28"/>
          <w:lang w:val="en-US"/>
        </w:rPr>
        <w:lastRenderedPageBreak/>
        <w:t>I</w:t>
      </w:r>
      <w:r>
        <w:rPr>
          <w:b/>
          <w:sz w:val="28"/>
          <w:szCs w:val="28"/>
        </w:rPr>
        <w:t>.</w:t>
      </w:r>
      <w:r w:rsidRPr="00F35A2F">
        <w:rPr>
          <w:b/>
          <w:sz w:val="28"/>
          <w:szCs w:val="28"/>
          <w:u w:val="single"/>
        </w:rPr>
        <w:t>Вступление с формулировкой проблемы, поднятой автором в тексте.</w:t>
      </w:r>
    </w:p>
    <w:p w:rsidR="00FA2835" w:rsidRDefault="00FA2835" w:rsidP="006B56AE">
      <w:pPr>
        <w:jc w:val="center"/>
        <w:rPr>
          <w:b/>
          <w:sz w:val="28"/>
          <w:szCs w:val="28"/>
          <w:u w:val="single"/>
        </w:rPr>
      </w:pPr>
      <w:r>
        <w:rPr>
          <w:b/>
          <w:noProof/>
          <w:sz w:val="28"/>
          <w:szCs w:val="28"/>
          <w:u w:val="single"/>
        </w:rPr>
        <w:drawing>
          <wp:anchor distT="0" distB="0" distL="114300" distR="114300" simplePos="0" relativeHeight="251670528" behindDoc="1" locked="0" layoutInCell="1" allowOverlap="1">
            <wp:simplePos x="0" y="0"/>
            <wp:positionH relativeFrom="column">
              <wp:posOffset>224790</wp:posOffset>
            </wp:positionH>
            <wp:positionV relativeFrom="paragraph">
              <wp:posOffset>141605</wp:posOffset>
            </wp:positionV>
            <wp:extent cx="5495925" cy="3400425"/>
            <wp:effectExtent l="19050" t="19050" r="28575" b="28575"/>
            <wp:wrapTight wrapText="bothSides">
              <wp:wrapPolygon edited="0">
                <wp:start x="-75" y="-121"/>
                <wp:lineTo x="-75" y="21782"/>
                <wp:lineTo x="21712" y="21782"/>
                <wp:lineTo x="21712" y="-121"/>
                <wp:lineTo x="-75" y="-121"/>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contrast="-6000"/>
                    </a:blip>
                    <a:srcRect l="15132" t="18208" r="24176" b="22983"/>
                    <a:stretch>
                      <a:fillRect/>
                    </a:stretch>
                  </pic:blipFill>
                  <pic:spPr bwMode="auto">
                    <a:xfrm>
                      <a:off x="0" y="0"/>
                      <a:ext cx="5495925" cy="3400425"/>
                    </a:xfrm>
                    <a:prstGeom prst="rect">
                      <a:avLst/>
                    </a:prstGeom>
                    <a:noFill/>
                    <a:ln w="19050">
                      <a:solidFill>
                        <a:srgbClr val="000000"/>
                      </a:solidFill>
                      <a:miter lim="800000"/>
                      <a:headEnd/>
                      <a:tailEnd/>
                    </a:ln>
                  </pic:spPr>
                </pic:pic>
              </a:graphicData>
            </a:graphic>
          </wp:anchor>
        </w:drawing>
      </w:r>
    </w:p>
    <w:tbl>
      <w:tblPr>
        <w:tblStyle w:val="a6"/>
        <w:tblpPr w:leftFromText="180" w:rightFromText="180" w:vertAnchor="text" w:horzAnchor="margin" w:tblpY="106"/>
        <w:tblW w:w="0" w:type="auto"/>
        <w:tblLook w:val="04A0" w:firstRow="1" w:lastRow="0" w:firstColumn="1" w:lastColumn="0" w:noHBand="0" w:noVBand="1"/>
      </w:tblPr>
      <w:tblGrid>
        <w:gridCol w:w="4785"/>
        <w:gridCol w:w="4786"/>
      </w:tblGrid>
      <w:tr w:rsidR="00FA2835" w:rsidTr="00FA2835">
        <w:tc>
          <w:tcPr>
            <w:tcW w:w="4785" w:type="dxa"/>
          </w:tcPr>
          <w:p w:rsidR="00FA2835" w:rsidRDefault="00FA2835" w:rsidP="00FA2835">
            <w:pPr>
              <w:rPr>
                <w:b/>
              </w:rPr>
            </w:pPr>
            <w:r>
              <w:rPr>
                <w:b/>
              </w:rPr>
              <w:t>Формы вступления:</w:t>
            </w:r>
          </w:p>
        </w:tc>
        <w:tc>
          <w:tcPr>
            <w:tcW w:w="4786" w:type="dxa"/>
          </w:tcPr>
          <w:p w:rsidR="00FA2835" w:rsidRDefault="00FA2835" w:rsidP="00FA2835">
            <w:pPr>
              <w:rPr>
                <w:b/>
              </w:rPr>
            </w:pPr>
            <w:r>
              <w:rPr>
                <w:b/>
              </w:rPr>
              <w:t>Примеры</w:t>
            </w:r>
            <w:r w:rsidR="007808D7">
              <w:rPr>
                <w:b/>
              </w:rPr>
              <w:t>:</w:t>
            </w:r>
          </w:p>
        </w:tc>
      </w:tr>
      <w:tr w:rsidR="00FA2835" w:rsidTr="00FA2835">
        <w:tc>
          <w:tcPr>
            <w:tcW w:w="4785" w:type="dxa"/>
          </w:tcPr>
          <w:p w:rsidR="00FA2835" w:rsidRDefault="00FA2835" w:rsidP="00FA2835">
            <w:pPr>
              <w:rPr>
                <w:b/>
              </w:rPr>
            </w:pPr>
            <w:r>
              <w:rPr>
                <w:b/>
              </w:rPr>
              <w:t>1.Лирическое размышление</w:t>
            </w:r>
          </w:p>
        </w:tc>
        <w:tc>
          <w:tcPr>
            <w:tcW w:w="4786" w:type="dxa"/>
          </w:tcPr>
          <w:p w:rsidR="00FA2835" w:rsidRDefault="00FA2835" w:rsidP="00FA2835">
            <w:pPr>
              <w:rPr>
                <w:b/>
              </w:rPr>
            </w:pPr>
            <w:r>
              <w:rPr>
                <w:b/>
              </w:rPr>
              <w:t>1.</w:t>
            </w:r>
            <w:r w:rsidR="001E6675">
              <w:rPr>
                <w:b/>
              </w:rPr>
              <w:t>Мир, в котором мы живем, трудно назвать совершенным. В нем много хорошего, но много и такого, что для неравнодушного человека является неприемлемым. Так, для…, автора данного текста, недопустимым является…</w:t>
            </w:r>
          </w:p>
        </w:tc>
      </w:tr>
      <w:tr w:rsidR="00FA2835" w:rsidTr="00FA2835">
        <w:tc>
          <w:tcPr>
            <w:tcW w:w="4785" w:type="dxa"/>
          </w:tcPr>
          <w:p w:rsidR="00FA2835" w:rsidRDefault="00FA2835" w:rsidP="00FA2835">
            <w:pPr>
              <w:rPr>
                <w:b/>
              </w:rPr>
            </w:pPr>
            <w:r>
              <w:rPr>
                <w:b/>
              </w:rPr>
              <w:t>2.Ряд риторических вопросов</w:t>
            </w:r>
          </w:p>
        </w:tc>
        <w:tc>
          <w:tcPr>
            <w:tcW w:w="4786" w:type="dxa"/>
          </w:tcPr>
          <w:p w:rsidR="00FA2835" w:rsidRDefault="00FA2835" w:rsidP="00FA2835">
            <w:pPr>
              <w:rPr>
                <w:b/>
              </w:rPr>
            </w:pPr>
            <w:r>
              <w:rPr>
                <w:b/>
              </w:rPr>
              <w:t>2.</w:t>
            </w:r>
            <w:r w:rsidR="001E6675">
              <w:rPr>
                <w:b/>
              </w:rPr>
              <w:t xml:space="preserve"> Так в чем же истинное призвание человека? Когда человек начинает понимать, что достиг желаемого?  Ощущает себя «на гребне волны»?</w:t>
            </w:r>
          </w:p>
        </w:tc>
      </w:tr>
      <w:tr w:rsidR="00FA2835" w:rsidTr="00FA2835">
        <w:tc>
          <w:tcPr>
            <w:tcW w:w="4785" w:type="dxa"/>
          </w:tcPr>
          <w:p w:rsidR="00FA2835" w:rsidRDefault="00FA2835" w:rsidP="00FA2835">
            <w:pPr>
              <w:rPr>
                <w:b/>
              </w:rPr>
            </w:pPr>
            <w:r>
              <w:rPr>
                <w:b/>
              </w:rPr>
              <w:t>3.Рассуждение о заглавии, которое ты бы дал предложенному тексту.</w:t>
            </w:r>
          </w:p>
        </w:tc>
        <w:tc>
          <w:tcPr>
            <w:tcW w:w="4786" w:type="dxa"/>
          </w:tcPr>
          <w:p w:rsidR="00FA2835" w:rsidRDefault="00FA2835" w:rsidP="00FA2835">
            <w:pPr>
              <w:rPr>
                <w:b/>
              </w:rPr>
            </w:pPr>
            <w:r>
              <w:rPr>
                <w:b/>
              </w:rPr>
              <w:t>3</w:t>
            </w:r>
            <w:r w:rsidR="001E6675">
              <w:rPr>
                <w:b/>
              </w:rPr>
              <w:t>…. – вот название, которое я бы дал</w:t>
            </w:r>
            <w:r w:rsidR="003722D2">
              <w:rPr>
                <w:b/>
              </w:rPr>
              <w:t xml:space="preserve"> </w:t>
            </w:r>
            <w:r w:rsidR="001E6675">
              <w:rPr>
                <w:b/>
              </w:rPr>
              <w:t>(дала) предложенному тексту. В своей статье(отрывке), говоря о…,</w:t>
            </w:r>
            <w:r w:rsidR="003722D2">
              <w:rPr>
                <w:b/>
              </w:rPr>
              <w:t xml:space="preserve"> </w:t>
            </w:r>
            <w:r w:rsidR="001E6675">
              <w:rPr>
                <w:b/>
              </w:rPr>
              <w:t>…поднимает(какую?)проблему</w:t>
            </w:r>
            <w:r w:rsidR="00470236">
              <w:rPr>
                <w:b/>
              </w:rPr>
              <w:t>(чего?)</w:t>
            </w:r>
          </w:p>
        </w:tc>
      </w:tr>
      <w:tr w:rsidR="00FA2835" w:rsidTr="00FA2835">
        <w:tc>
          <w:tcPr>
            <w:tcW w:w="4785" w:type="dxa"/>
          </w:tcPr>
          <w:p w:rsidR="00FA2835" w:rsidRDefault="00FA2835" w:rsidP="00FA2835">
            <w:pPr>
              <w:rPr>
                <w:b/>
              </w:rPr>
            </w:pPr>
            <w:r>
              <w:rPr>
                <w:b/>
              </w:rPr>
              <w:t>4.Диалога с воображаемым собеседником по проблеме текста</w:t>
            </w:r>
          </w:p>
        </w:tc>
        <w:tc>
          <w:tcPr>
            <w:tcW w:w="4786" w:type="dxa"/>
          </w:tcPr>
          <w:p w:rsidR="00470236" w:rsidRDefault="00FA2835" w:rsidP="00470236">
            <w:pPr>
              <w:rPr>
                <w:b/>
              </w:rPr>
            </w:pPr>
            <w:r>
              <w:rPr>
                <w:b/>
              </w:rPr>
              <w:t>4.</w:t>
            </w:r>
            <w:r w:rsidR="00470236">
              <w:rPr>
                <w:b/>
              </w:rPr>
              <w:t xml:space="preserve"> Определив основную проблему текста, я задумался над вопросом о…Так и хочется спросить героя отрывка: «Разве ты не попадал в такую ситуацию, разве тебе не шли люди навстречу, почему же сам оказался черствым и бездушным в трудную для друга минуту?» Что он мог бы мне ответить? Наверное, стал бы оправдываться.</w:t>
            </w:r>
          </w:p>
        </w:tc>
      </w:tr>
      <w:tr w:rsidR="00FA2835" w:rsidTr="00FA2835">
        <w:tc>
          <w:tcPr>
            <w:tcW w:w="4785" w:type="dxa"/>
          </w:tcPr>
          <w:p w:rsidR="00FA2835" w:rsidRDefault="00FA2835" w:rsidP="00FA2835">
            <w:pPr>
              <w:rPr>
                <w:b/>
              </w:rPr>
            </w:pPr>
            <w:r>
              <w:rPr>
                <w:b/>
              </w:rPr>
              <w:t>5.Ряд назывных предложений, создающих образную картину, возникающую по ассоциации в связи с основной проблемой текста.</w:t>
            </w:r>
          </w:p>
        </w:tc>
        <w:tc>
          <w:tcPr>
            <w:tcW w:w="4786" w:type="dxa"/>
          </w:tcPr>
          <w:p w:rsidR="00FA2835" w:rsidRDefault="001E6675" w:rsidP="007808D7">
            <w:pPr>
              <w:rPr>
                <w:b/>
              </w:rPr>
            </w:pPr>
            <w:r>
              <w:rPr>
                <w:b/>
              </w:rPr>
              <w:t>5.</w:t>
            </w:r>
            <w:r w:rsidR="00AC4F25">
              <w:rPr>
                <w:b/>
              </w:rPr>
              <w:t>Война. Потери. Утрата самых близких</w:t>
            </w:r>
            <w:r>
              <w:rPr>
                <w:b/>
              </w:rPr>
              <w:t xml:space="preserve"> и дорогих…</w:t>
            </w:r>
            <w:r w:rsidR="00470236">
              <w:rPr>
                <w:b/>
              </w:rPr>
              <w:t>Сколько бы ни было написано об этом</w:t>
            </w:r>
            <w:r w:rsidR="003722D2">
              <w:rPr>
                <w:b/>
              </w:rPr>
              <w:t xml:space="preserve"> страшном времени</w:t>
            </w:r>
            <w:r w:rsidR="007808D7">
              <w:rPr>
                <w:b/>
              </w:rPr>
              <w:t>, в</w:t>
            </w:r>
            <w:r w:rsidR="00470236">
              <w:rPr>
                <w:b/>
              </w:rPr>
              <w:t>се равно тему войны не исчерпать.</w:t>
            </w:r>
          </w:p>
        </w:tc>
      </w:tr>
    </w:tbl>
    <w:tbl>
      <w:tblPr>
        <w:tblStyle w:val="a6"/>
        <w:tblpPr w:leftFromText="180" w:rightFromText="180" w:vertAnchor="text" w:horzAnchor="margin" w:tblpXSpec="center" w:tblpY="-67"/>
        <w:tblW w:w="0" w:type="auto"/>
        <w:tblLook w:val="04A0" w:firstRow="1" w:lastRow="0" w:firstColumn="1" w:lastColumn="0" w:noHBand="0" w:noVBand="1"/>
      </w:tblPr>
      <w:tblGrid>
        <w:gridCol w:w="4785"/>
        <w:gridCol w:w="4786"/>
      </w:tblGrid>
      <w:tr w:rsidR="00470236" w:rsidTr="00470236">
        <w:tc>
          <w:tcPr>
            <w:tcW w:w="4785" w:type="dxa"/>
          </w:tcPr>
          <w:p w:rsidR="00470236" w:rsidRDefault="00470236" w:rsidP="00470236">
            <w:pPr>
              <w:rPr>
                <w:b/>
              </w:rPr>
            </w:pPr>
            <w:r>
              <w:rPr>
                <w:b/>
              </w:rPr>
              <w:lastRenderedPageBreak/>
              <w:t>Виды проблем</w:t>
            </w:r>
          </w:p>
        </w:tc>
        <w:tc>
          <w:tcPr>
            <w:tcW w:w="4786" w:type="dxa"/>
          </w:tcPr>
          <w:p w:rsidR="00470236" w:rsidRDefault="00470236" w:rsidP="00470236">
            <w:pPr>
              <w:rPr>
                <w:b/>
              </w:rPr>
            </w:pPr>
            <w:r>
              <w:rPr>
                <w:b/>
              </w:rPr>
              <w:t>Качество проблем</w:t>
            </w:r>
          </w:p>
        </w:tc>
      </w:tr>
      <w:tr w:rsidR="00470236" w:rsidTr="00470236">
        <w:tc>
          <w:tcPr>
            <w:tcW w:w="4785" w:type="dxa"/>
          </w:tcPr>
          <w:p w:rsidR="00470236" w:rsidRDefault="00470236" w:rsidP="00470236">
            <w:pPr>
              <w:rPr>
                <w:b/>
              </w:rPr>
            </w:pPr>
            <w:r>
              <w:rPr>
                <w:b/>
              </w:rPr>
              <w:t>Нравственные</w:t>
            </w:r>
          </w:p>
          <w:p w:rsidR="00470236" w:rsidRDefault="00470236" w:rsidP="00470236">
            <w:pPr>
              <w:rPr>
                <w:b/>
              </w:rPr>
            </w:pPr>
            <w:r>
              <w:rPr>
                <w:b/>
              </w:rPr>
              <w:t>Морально-этические</w:t>
            </w:r>
          </w:p>
          <w:p w:rsidR="00470236" w:rsidRDefault="00470236" w:rsidP="00470236">
            <w:pPr>
              <w:rPr>
                <w:b/>
              </w:rPr>
            </w:pPr>
            <w:r>
              <w:rPr>
                <w:b/>
              </w:rPr>
              <w:t>Экологические</w:t>
            </w:r>
          </w:p>
          <w:p w:rsidR="00470236" w:rsidRDefault="00470236" w:rsidP="00470236">
            <w:pPr>
              <w:rPr>
                <w:b/>
              </w:rPr>
            </w:pPr>
            <w:r>
              <w:rPr>
                <w:b/>
              </w:rPr>
              <w:t>Патриотические</w:t>
            </w:r>
          </w:p>
          <w:p w:rsidR="00470236" w:rsidRDefault="00470236" w:rsidP="00470236">
            <w:pPr>
              <w:rPr>
                <w:b/>
              </w:rPr>
            </w:pPr>
            <w:r>
              <w:rPr>
                <w:b/>
              </w:rPr>
              <w:t>Социальные</w:t>
            </w:r>
          </w:p>
          <w:p w:rsidR="00470236" w:rsidRDefault="00470236" w:rsidP="00470236">
            <w:pPr>
              <w:rPr>
                <w:b/>
              </w:rPr>
            </w:pPr>
            <w:r>
              <w:rPr>
                <w:b/>
              </w:rPr>
              <w:t>Психологические</w:t>
            </w:r>
          </w:p>
          <w:p w:rsidR="00470236" w:rsidRDefault="00470236" w:rsidP="00470236">
            <w:pPr>
              <w:rPr>
                <w:b/>
              </w:rPr>
            </w:pPr>
            <w:r>
              <w:rPr>
                <w:b/>
              </w:rPr>
              <w:t>Философские</w:t>
            </w:r>
          </w:p>
          <w:p w:rsidR="00470236" w:rsidRDefault="00470236" w:rsidP="00470236">
            <w:pPr>
              <w:rPr>
                <w:b/>
              </w:rPr>
            </w:pPr>
            <w:r>
              <w:rPr>
                <w:b/>
              </w:rPr>
              <w:t>Социально-психологические</w:t>
            </w:r>
          </w:p>
          <w:p w:rsidR="00470236" w:rsidRDefault="00470236" w:rsidP="00470236">
            <w:pPr>
              <w:rPr>
                <w:b/>
              </w:rPr>
            </w:pPr>
            <w:r>
              <w:rPr>
                <w:b/>
              </w:rPr>
              <w:t>Социально-философские и т.п.</w:t>
            </w:r>
          </w:p>
        </w:tc>
        <w:tc>
          <w:tcPr>
            <w:tcW w:w="4786" w:type="dxa"/>
          </w:tcPr>
          <w:p w:rsidR="00470236" w:rsidRDefault="00470236" w:rsidP="00470236">
            <w:pPr>
              <w:rPr>
                <w:b/>
              </w:rPr>
            </w:pPr>
            <w:r>
              <w:rPr>
                <w:b/>
              </w:rPr>
              <w:t>Общественно значимые     Спорные</w:t>
            </w:r>
          </w:p>
          <w:p w:rsidR="00470236" w:rsidRDefault="00470236" w:rsidP="00470236">
            <w:pPr>
              <w:rPr>
                <w:b/>
              </w:rPr>
            </w:pPr>
            <w:r>
              <w:rPr>
                <w:b/>
              </w:rPr>
              <w:t>Злободневные                       Основные</w:t>
            </w:r>
          </w:p>
          <w:p w:rsidR="00470236" w:rsidRDefault="00470236" w:rsidP="00470236">
            <w:pPr>
              <w:rPr>
                <w:b/>
              </w:rPr>
            </w:pPr>
            <w:r>
              <w:rPr>
                <w:b/>
              </w:rPr>
              <w:t>Актуальные                             Назревшие</w:t>
            </w:r>
          </w:p>
          <w:p w:rsidR="00470236" w:rsidRDefault="00470236" w:rsidP="00470236">
            <w:pPr>
              <w:rPr>
                <w:b/>
              </w:rPr>
            </w:pPr>
            <w:r>
              <w:rPr>
                <w:b/>
              </w:rPr>
              <w:t>Насущные                                Неразрешимые</w:t>
            </w:r>
          </w:p>
          <w:p w:rsidR="00470236" w:rsidRDefault="00470236" w:rsidP="00470236">
            <w:pPr>
              <w:rPr>
                <w:b/>
              </w:rPr>
            </w:pPr>
            <w:r>
              <w:rPr>
                <w:b/>
              </w:rPr>
              <w:t>Острые                                      Наболевшие</w:t>
            </w:r>
          </w:p>
          <w:p w:rsidR="00470236" w:rsidRDefault="00470236" w:rsidP="00470236">
            <w:pPr>
              <w:rPr>
                <w:b/>
              </w:rPr>
            </w:pPr>
            <w:r>
              <w:rPr>
                <w:b/>
              </w:rPr>
              <w:t>Важные                                     Вечные</w:t>
            </w:r>
          </w:p>
          <w:p w:rsidR="00470236" w:rsidRDefault="00470236" w:rsidP="00470236">
            <w:pPr>
              <w:rPr>
                <w:b/>
              </w:rPr>
            </w:pPr>
            <w:r>
              <w:rPr>
                <w:b/>
              </w:rPr>
              <w:t xml:space="preserve">Серьезные </w:t>
            </w:r>
          </w:p>
          <w:p w:rsidR="00470236" w:rsidRDefault="00470236" w:rsidP="00470236">
            <w:pPr>
              <w:rPr>
                <w:b/>
              </w:rPr>
            </w:pPr>
            <w:r>
              <w:rPr>
                <w:b/>
              </w:rPr>
              <w:t>Жгучие                                      Мучительные</w:t>
            </w:r>
          </w:p>
        </w:tc>
      </w:tr>
    </w:tbl>
    <w:p w:rsidR="006B56AE" w:rsidRDefault="006B56AE" w:rsidP="006B56AE">
      <w:pPr>
        <w:rPr>
          <w:b/>
        </w:rPr>
      </w:pPr>
    </w:p>
    <w:p w:rsidR="006B56AE" w:rsidRDefault="006B56AE">
      <w:pPr>
        <w:rPr>
          <w:b/>
        </w:rPr>
      </w:pPr>
      <w:r>
        <w:rPr>
          <w:b/>
        </w:rPr>
        <w:br w:type="page"/>
      </w:r>
    </w:p>
    <w:p w:rsidR="007808D7" w:rsidRPr="00F35A2F" w:rsidRDefault="007808D7" w:rsidP="007808D7">
      <w:pPr>
        <w:rPr>
          <w:b/>
          <w:sz w:val="28"/>
          <w:szCs w:val="28"/>
          <w:u w:val="single"/>
        </w:rPr>
      </w:pPr>
      <w:r w:rsidRPr="00133C00">
        <w:rPr>
          <w:b/>
          <w:sz w:val="28"/>
          <w:szCs w:val="28"/>
        </w:rPr>
        <w:lastRenderedPageBreak/>
        <w:t xml:space="preserve">     </w:t>
      </w:r>
      <w:r w:rsidRPr="00F35A2F">
        <w:rPr>
          <w:b/>
          <w:sz w:val="28"/>
          <w:szCs w:val="28"/>
          <w:u w:val="single"/>
          <w:lang w:val="en-US"/>
        </w:rPr>
        <w:t>II</w:t>
      </w:r>
      <w:r w:rsidRPr="00F35A2F">
        <w:rPr>
          <w:b/>
          <w:sz w:val="28"/>
          <w:szCs w:val="28"/>
          <w:u w:val="single"/>
        </w:rPr>
        <w:t>. Комментарий к сформулированной проблеме исходного текста.</w:t>
      </w:r>
    </w:p>
    <w:p w:rsidR="0040457B" w:rsidRDefault="007808D7" w:rsidP="0040457B">
      <w:pPr>
        <w:rPr>
          <w:b/>
        </w:rPr>
      </w:pPr>
      <w:r>
        <w:rPr>
          <w:b/>
        </w:rPr>
        <w:t>1.</w:t>
      </w:r>
      <w:r w:rsidR="001D085E">
        <w:rPr>
          <w:b/>
        </w:rPr>
        <w:t>Не подменять пересказом!</w:t>
      </w:r>
      <w:r w:rsidR="003D2489">
        <w:rPr>
          <w:b/>
        </w:rPr>
        <w:t xml:space="preserve">   2.Немного цитировать !</w:t>
      </w:r>
      <w:r w:rsidR="00564BAA">
        <w:rPr>
          <w:b/>
        </w:rPr>
        <w:t xml:space="preserve"> 3. Разграничивать понятия</w:t>
      </w:r>
      <w:r w:rsidR="001D085E">
        <w:rPr>
          <w:b/>
        </w:rPr>
        <w:t xml:space="preserve">                                                                                                       </w:t>
      </w:r>
      <w:r w:rsidR="0040457B">
        <w:rPr>
          <w:b/>
        </w:rPr>
        <w:t xml:space="preserve">      </w:t>
      </w:r>
      <w:r w:rsidR="001D085E">
        <w:rPr>
          <w:b/>
        </w:rPr>
        <w:t>«автор» и «рассказчик»!</w:t>
      </w:r>
    </w:p>
    <w:p w:rsidR="003D2489" w:rsidRDefault="0040457B" w:rsidP="0040457B">
      <w:pPr>
        <w:rPr>
          <w:b/>
        </w:rPr>
      </w:pPr>
      <w:r>
        <w:rPr>
          <w:b/>
        </w:rPr>
        <w:t xml:space="preserve">                                                                    </w:t>
      </w:r>
      <w:r w:rsidR="003D2489">
        <w:rPr>
          <w:b/>
        </w:rPr>
        <w:t>ВИДЫ КОММЕНТАРИЯ :</w:t>
      </w:r>
    </w:p>
    <w:tbl>
      <w:tblPr>
        <w:tblStyle w:val="a6"/>
        <w:tblW w:w="0" w:type="auto"/>
        <w:tblLook w:val="04A0" w:firstRow="1" w:lastRow="0" w:firstColumn="1" w:lastColumn="0" w:noHBand="0" w:noVBand="1"/>
      </w:tblPr>
      <w:tblGrid>
        <w:gridCol w:w="4785"/>
        <w:gridCol w:w="4786"/>
      </w:tblGrid>
      <w:tr w:rsidR="003D2489" w:rsidTr="003D2489">
        <w:tc>
          <w:tcPr>
            <w:tcW w:w="4785" w:type="dxa"/>
          </w:tcPr>
          <w:p w:rsidR="003D2489" w:rsidRDefault="003D2489" w:rsidP="003D2489">
            <w:pPr>
              <w:rPr>
                <w:b/>
              </w:rPr>
            </w:pPr>
            <w:r>
              <w:rPr>
                <w:b/>
              </w:rPr>
              <w:t>Текстуальный</w:t>
            </w:r>
          </w:p>
        </w:tc>
        <w:tc>
          <w:tcPr>
            <w:tcW w:w="4786" w:type="dxa"/>
          </w:tcPr>
          <w:p w:rsidR="003D2489" w:rsidRDefault="003D2489" w:rsidP="003D2489">
            <w:pPr>
              <w:rPr>
                <w:b/>
              </w:rPr>
            </w:pPr>
            <w:r>
              <w:rPr>
                <w:b/>
              </w:rPr>
              <w:t>Концептуальный</w:t>
            </w:r>
          </w:p>
        </w:tc>
      </w:tr>
      <w:tr w:rsidR="003D2489" w:rsidTr="003D2489">
        <w:tc>
          <w:tcPr>
            <w:tcW w:w="4785" w:type="dxa"/>
          </w:tcPr>
          <w:p w:rsidR="003D2489" w:rsidRDefault="003D2489" w:rsidP="00FB3942">
            <w:pPr>
              <w:rPr>
                <w:b/>
              </w:rPr>
            </w:pPr>
            <w:r>
              <w:rPr>
                <w:b/>
              </w:rPr>
              <w:t>Объяснение текста, следование за автором в раскрытии проблемы</w:t>
            </w:r>
            <w:r w:rsidR="00F816EB">
              <w:rPr>
                <w:b/>
              </w:rPr>
              <w:t xml:space="preserve"> </w:t>
            </w:r>
            <w:r>
              <w:rPr>
                <w:b/>
              </w:rPr>
              <w:t xml:space="preserve">(как, </w:t>
            </w:r>
            <w:r w:rsidR="005728CF">
              <w:rPr>
                <w:b/>
              </w:rPr>
              <w:t>на ка</w:t>
            </w:r>
            <w:r w:rsidR="00FB3942">
              <w:rPr>
                <w:b/>
              </w:rPr>
              <w:t>ком материале автор раскрывает проблему, на чем заостряет внимание, почему и для чего упоминает имена, факты, события, какие чувства автора выражены в тексте, что осуждает, а что приветствует и ставит в пример</w:t>
            </w:r>
            <w:r w:rsidR="00F35150">
              <w:rPr>
                <w:b/>
              </w:rPr>
              <w:t>, какие средства выразительности помогают понять авторское отношение к проблеме(посмотреть В8)</w:t>
            </w:r>
          </w:p>
        </w:tc>
        <w:tc>
          <w:tcPr>
            <w:tcW w:w="4786" w:type="dxa"/>
          </w:tcPr>
          <w:p w:rsidR="003D2489" w:rsidRDefault="00F35150" w:rsidP="003D2489">
            <w:pPr>
              <w:rPr>
                <w:b/>
              </w:rPr>
            </w:pPr>
            <w:r>
              <w:rPr>
                <w:b/>
              </w:rPr>
              <w:t>В центре внимания – интерпретация проблемы текста, ее актуальность, столкновение различных мнений по данному вопросу</w:t>
            </w:r>
            <w:r w:rsidR="00F816EB">
              <w:rPr>
                <w:b/>
              </w:rPr>
              <w:t xml:space="preserve"> </w:t>
            </w:r>
            <w:r>
              <w:rPr>
                <w:b/>
              </w:rPr>
              <w:t>(к какому виду принадлежит эта проблема, актуальна ли она в наши дни, в чем значимость ее для общества, как часто сталкиваемся мы с ней, касается ли она каждого из нас или только людей определенного возраста, профессии, рода занятий, почему проблема привлекла внимание автора, какую сторону(аспект) этой проблемы рассматривает автор, к каким выводам подводит читателя.</w:t>
            </w:r>
          </w:p>
        </w:tc>
      </w:tr>
    </w:tbl>
    <w:p w:rsidR="00F35150" w:rsidRPr="006D6010" w:rsidRDefault="00F35150">
      <w:pPr>
        <w:rPr>
          <w:b/>
          <w:u w:val="single"/>
        </w:rPr>
      </w:pPr>
      <w:r w:rsidRPr="00F816EB">
        <w:rPr>
          <w:b/>
          <w:u w:val="single"/>
        </w:rPr>
        <w:t xml:space="preserve">Автор </w:t>
      </w:r>
      <w:r>
        <w:rPr>
          <w:b/>
        </w:rPr>
        <w:t>– настоящий гражданин своего Отечества, не безграничный наблюдатель, а человек активной жизненной позиции, глубокий знаток человеческой души, истории, культуры, общества.</w:t>
      </w:r>
      <w:r w:rsidR="00F816EB">
        <w:rPr>
          <w:b/>
        </w:rPr>
        <w:t xml:space="preserve">                        </w:t>
      </w:r>
      <w:r w:rsidRPr="006D6010">
        <w:rPr>
          <w:b/>
          <w:u w:val="single"/>
        </w:rPr>
        <w:t>Автор может</w:t>
      </w:r>
      <w:r w:rsidR="006D6010">
        <w:rPr>
          <w:b/>
          <w:u w:val="single"/>
        </w:rPr>
        <w:t xml:space="preserve"> </w:t>
      </w:r>
    </w:p>
    <w:p w:rsidR="00F35150" w:rsidRDefault="006D6010" w:rsidP="00F35150">
      <w:pPr>
        <w:pStyle w:val="a3"/>
        <w:numPr>
          <w:ilvl w:val="0"/>
          <w:numId w:val="15"/>
        </w:numPr>
        <w:rPr>
          <w:b/>
        </w:rPr>
      </w:pPr>
      <w:r>
        <w:rPr>
          <w:b/>
        </w:rPr>
        <w:t>э</w:t>
      </w:r>
      <w:r w:rsidR="00F35150">
        <w:rPr>
          <w:b/>
        </w:rPr>
        <w:t>моционально воздействовать на читателя</w:t>
      </w:r>
      <w:r>
        <w:rPr>
          <w:b/>
        </w:rPr>
        <w:t>;</w:t>
      </w:r>
    </w:p>
    <w:p w:rsidR="006D6010" w:rsidRDefault="006D6010" w:rsidP="00F35150">
      <w:pPr>
        <w:pStyle w:val="a3"/>
        <w:numPr>
          <w:ilvl w:val="0"/>
          <w:numId w:val="15"/>
        </w:numPr>
        <w:rPr>
          <w:b/>
        </w:rPr>
      </w:pPr>
      <w:r>
        <w:rPr>
          <w:b/>
        </w:rPr>
        <w:t>заставить читателя задуматься над проблемой;</w:t>
      </w:r>
    </w:p>
    <w:p w:rsidR="006D6010" w:rsidRDefault="006D6010" w:rsidP="00F35150">
      <w:pPr>
        <w:pStyle w:val="a3"/>
        <w:numPr>
          <w:ilvl w:val="0"/>
          <w:numId w:val="15"/>
        </w:numPr>
        <w:rPr>
          <w:b/>
        </w:rPr>
      </w:pPr>
      <w:r>
        <w:rPr>
          <w:b/>
        </w:rPr>
        <w:t>пытаться найти причины изображаемых негативных или позитивных явлений жизни;</w:t>
      </w:r>
    </w:p>
    <w:p w:rsidR="006D6010" w:rsidRDefault="006D6010" w:rsidP="00F35150">
      <w:pPr>
        <w:pStyle w:val="a3"/>
        <w:numPr>
          <w:ilvl w:val="0"/>
          <w:numId w:val="15"/>
        </w:numPr>
        <w:rPr>
          <w:b/>
        </w:rPr>
      </w:pPr>
      <w:r>
        <w:rPr>
          <w:b/>
        </w:rPr>
        <w:t>убеждать читателя в правоте своей позиции;</w:t>
      </w:r>
    </w:p>
    <w:p w:rsidR="006D6010" w:rsidRDefault="006D6010" w:rsidP="00F35150">
      <w:pPr>
        <w:pStyle w:val="a3"/>
        <w:numPr>
          <w:ilvl w:val="0"/>
          <w:numId w:val="15"/>
        </w:numPr>
        <w:rPr>
          <w:b/>
        </w:rPr>
      </w:pPr>
      <w:r>
        <w:rPr>
          <w:b/>
        </w:rPr>
        <w:t>использовать ряд убедительных аргументов;</w:t>
      </w:r>
    </w:p>
    <w:p w:rsidR="006D6010" w:rsidRDefault="006D6010" w:rsidP="00F35150">
      <w:pPr>
        <w:pStyle w:val="a3"/>
        <w:numPr>
          <w:ilvl w:val="0"/>
          <w:numId w:val="15"/>
        </w:numPr>
        <w:rPr>
          <w:b/>
        </w:rPr>
      </w:pPr>
      <w:r>
        <w:rPr>
          <w:b/>
        </w:rPr>
        <w:t>открыто заявить о своей гражданской позиции по отношению к …;</w:t>
      </w:r>
    </w:p>
    <w:p w:rsidR="006D6010" w:rsidRDefault="006D6010" w:rsidP="00F35150">
      <w:pPr>
        <w:pStyle w:val="a3"/>
        <w:numPr>
          <w:ilvl w:val="0"/>
          <w:numId w:val="15"/>
        </w:numPr>
        <w:rPr>
          <w:b/>
        </w:rPr>
      </w:pPr>
      <w:r>
        <w:rPr>
          <w:b/>
        </w:rPr>
        <w:t xml:space="preserve">призывать читателя к … </w:t>
      </w:r>
    </w:p>
    <w:p w:rsidR="003D2489" w:rsidRDefault="005E2BD2">
      <w:pPr>
        <w:rPr>
          <w:b/>
        </w:rPr>
      </w:pPr>
      <w:r>
        <w:rPr>
          <w:b/>
        </w:rPr>
        <w:t xml:space="preserve">Возможны как минимум </w:t>
      </w:r>
      <w:r w:rsidRPr="00F816EB">
        <w:rPr>
          <w:b/>
          <w:u w:val="single"/>
        </w:rPr>
        <w:t>два способа</w:t>
      </w:r>
      <w:r w:rsidR="001D3A02">
        <w:rPr>
          <w:b/>
        </w:rPr>
        <w:t xml:space="preserve"> изложения материала :</w:t>
      </w:r>
    </w:p>
    <w:p w:rsidR="00564BAA" w:rsidRPr="00F816EB" w:rsidRDefault="00F816EB" w:rsidP="00F816EB">
      <w:pPr>
        <w:jc w:val="both"/>
        <w:rPr>
          <w:b/>
          <w:i/>
        </w:rPr>
      </w:pPr>
      <w:r>
        <w:rPr>
          <w:b/>
        </w:rPr>
        <w:t>1)</w:t>
      </w:r>
      <w:r w:rsidR="001D3A02" w:rsidRPr="00F816EB">
        <w:rPr>
          <w:b/>
          <w:u w:val="single"/>
        </w:rPr>
        <w:t>от частных фактов к формулировке проблемы</w:t>
      </w:r>
      <w:r w:rsidR="001D3A02" w:rsidRPr="00F816EB">
        <w:rPr>
          <w:b/>
        </w:rPr>
        <w:t xml:space="preserve">, например : </w:t>
      </w:r>
      <w:r w:rsidR="001D3A02" w:rsidRPr="00F816EB">
        <w:rPr>
          <w:b/>
          <w:i/>
        </w:rPr>
        <w:t>Развитие человеческой цивилизации уже давно перешагнуло тот рубеж, за которым осталось гармоничное сосуществование человека и природы. Сегодня, когда загрязняются вода и воздух, пересыхают реки, исчезают леса, гибнут животные, люди все чаще смотрят в будущее и задумываются</w:t>
      </w:r>
      <w:r w:rsidR="00564BAA" w:rsidRPr="00F816EB">
        <w:rPr>
          <w:b/>
          <w:i/>
        </w:rPr>
        <w:t xml:space="preserve"> о трагических последствиях своей деятельности.</w:t>
      </w:r>
      <w:r>
        <w:rPr>
          <w:b/>
          <w:i/>
        </w:rPr>
        <w:t xml:space="preserve"> </w:t>
      </w:r>
      <w:r w:rsidR="00564BAA" w:rsidRPr="00F816EB">
        <w:rPr>
          <w:b/>
          <w:i/>
        </w:rPr>
        <w:t>Текст В. Пескова посвящен проблеме экологии и призывает каждого осознать ответственность за неразумное вмешательство человека в жизнь природы.</w:t>
      </w:r>
    </w:p>
    <w:p w:rsidR="0040457B" w:rsidRPr="00F816EB" w:rsidRDefault="00F816EB" w:rsidP="00F816EB">
      <w:pPr>
        <w:jc w:val="both"/>
        <w:rPr>
          <w:b/>
          <w:i/>
        </w:rPr>
      </w:pPr>
      <w:r>
        <w:rPr>
          <w:b/>
        </w:rPr>
        <w:t>2)</w:t>
      </w:r>
      <w:r w:rsidRPr="00F816EB">
        <w:rPr>
          <w:b/>
          <w:u w:val="single"/>
        </w:rPr>
        <w:t>о</w:t>
      </w:r>
      <w:r w:rsidR="0040457B" w:rsidRPr="00F816EB">
        <w:rPr>
          <w:b/>
          <w:u w:val="single"/>
        </w:rPr>
        <w:t>т формулировки проблемы к комментарию</w:t>
      </w:r>
      <w:r w:rsidR="0040457B" w:rsidRPr="00F816EB">
        <w:rPr>
          <w:b/>
        </w:rPr>
        <w:t xml:space="preserve">, например: </w:t>
      </w:r>
      <w:r w:rsidR="0040457B" w:rsidRPr="00F816EB">
        <w:rPr>
          <w:b/>
          <w:i/>
        </w:rPr>
        <w:t>Отчего в нашей стране, обладающей богатыми  природными ресурсами и огромным</w:t>
      </w:r>
      <w:r w:rsidRPr="00F816EB">
        <w:rPr>
          <w:b/>
          <w:i/>
        </w:rPr>
        <w:t xml:space="preserve"> интеллектуальным потенциалом, </w:t>
      </w:r>
      <w:r w:rsidR="0040457B" w:rsidRPr="00F816EB">
        <w:rPr>
          <w:b/>
          <w:i/>
        </w:rPr>
        <w:t>большая часть населения живет бедно? Над этой сложной проблемой размышлял В. Тимофеев. Надо сказать, что затронутый автором данный вопрос имеет многовековую историю. Вспомните хотя бы древних русичей из «Повести временных лет», которые приглашали варяжских князей на</w:t>
      </w:r>
      <w:r w:rsidRPr="00F816EB">
        <w:rPr>
          <w:b/>
          <w:i/>
        </w:rPr>
        <w:t xml:space="preserve"> обильную и богатую землю, в которой не было порядка.</w:t>
      </w:r>
    </w:p>
    <w:p w:rsidR="006D6010" w:rsidRPr="00F35A2F" w:rsidRDefault="006D6010" w:rsidP="006D6010">
      <w:pPr>
        <w:jc w:val="center"/>
        <w:rPr>
          <w:b/>
          <w:sz w:val="28"/>
          <w:szCs w:val="28"/>
          <w:u w:val="single"/>
          <w:lang w:val="en-US"/>
        </w:rPr>
      </w:pPr>
      <w:r w:rsidRPr="00F35A2F">
        <w:rPr>
          <w:b/>
          <w:sz w:val="28"/>
          <w:szCs w:val="28"/>
          <w:u w:val="single"/>
          <w:lang w:val="en-US"/>
        </w:rPr>
        <w:lastRenderedPageBreak/>
        <w:t xml:space="preserve">III. </w:t>
      </w:r>
      <w:r w:rsidRPr="00F35A2F">
        <w:rPr>
          <w:b/>
          <w:sz w:val="28"/>
          <w:szCs w:val="28"/>
          <w:u w:val="single"/>
        </w:rPr>
        <w:t>Отражение позиции автора.</w:t>
      </w:r>
    </w:p>
    <w:tbl>
      <w:tblPr>
        <w:tblStyle w:val="a6"/>
        <w:tblW w:w="0" w:type="auto"/>
        <w:tblLook w:val="04A0" w:firstRow="1" w:lastRow="0" w:firstColumn="1" w:lastColumn="0" w:noHBand="0" w:noVBand="1"/>
      </w:tblPr>
      <w:tblGrid>
        <w:gridCol w:w="6487"/>
        <w:gridCol w:w="3084"/>
      </w:tblGrid>
      <w:tr w:rsidR="003722D2" w:rsidTr="00AB55DD">
        <w:tc>
          <w:tcPr>
            <w:tcW w:w="6487" w:type="dxa"/>
          </w:tcPr>
          <w:p w:rsidR="003722D2" w:rsidRDefault="003722D2">
            <w:pPr>
              <w:rPr>
                <w:b/>
              </w:rPr>
            </w:pPr>
            <w:r>
              <w:rPr>
                <w:b/>
              </w:rPr>
              <w:t>Формулировки позиции автора</w:t>
            </w:r>
          </w:p>
        </w:tc>
        <w:tc>
          <w:tcPr>
            <w:tcW w:w="3084" w:type="dxa"/>
          </w:tcPr>
          <w:p w:rsidR="003722D2" w:rsidRDefault="003722D2">
            <w:pPr>
              <w:rPr>
                <w:b/>
              </w:rPr>
            </w:pPr>
            <w:r>
              <w:rPr>
                <w:b/>
              </w:rPr>
              <w:t>Средства для формулировок позиции автора</w:t>
            </w:r>
          </w:p>
        </w:tc>
      </w:tr>
      <w:tr w:rsidR="00424FB7" w:rsidTr="00AB55DD">
        <w:tc>
          <w:tcPr>
            <w:tcW w:w="6487" w:type="dxa"/>
          </w:tcPr>
          <w:p w:rsidR="00424FB7" w:rsidRDefault="00424FB7" w:rsidP="00424FB7">
            <w:pPr>
              <w:pStyle w:val="a3"/>
              <w:numPr>
                <w:ilvl w:val="0"/>
                <w:numId w:val="17"/>
              </w:numPr>
              <w:rPr>
                <w:b/>
              </w:rPr>
            </w:pPr>
            <w:r w:rsidRPr="00424FB7">
              <w:rPr>
                <w:b/>
              </w:rPr>
              <w:t>По мнению автора…..</w:t>
            </w:r>
          </w:p>
          <w:p w:rsidR="00424FB7" w:rsidRDefault="00424FB7" w:rsidP="00424FB7">
            <w:pPr>
              <w:pStyle w:val="a3"/>
              <w:numPr>
                <w:ilvl w:val="0"/>
                <w:numId w:val="17"/>
              </w:numPr>
              <w:rPr>
                <w:b/>
              </w:rPr>
            </w:pPr>
            <w:r>
              <w:rPr>
                <w:b/>
              </w:rPr>
              <w:t>Публицист</w:t>
            </w:r>
            <w:r w:rsidR="00F816EB">
              <w:rPr>
                <w:b/>
              </w:rPr>
              <w:t xml:space="preserve"> </w:t>
            </w:r>
            <w:r>
              <w:rPr>
                <w:b/>
              </w:rPr>
              <w:t>(писатель, сатирик, журналист) убежден в том, что…</w:t>
            </w:r>
          </w:p>
          <w:p w:rsidR="00424FB7" w:rsidRDefault="00424FB7" w:rsidP="00424FB7">
            <w:pPr>
              <w:pStyle w:val="a3"/>
              <w:numPr>
                <w:ilvl w:val="0"/>
                <w:numId w:val="17"/>
              </w:numPr>
              <w:rPr>
                <w:b/>
              </w:rPr>
            </w:pPr>
            <w:r>
              <w:rPr>
                <w:b/>
              </w:rPr>
              <w:t>Глубже понять идею текста помогает четко сформулированная авторская позиция :    ..….</w:t>
            </w:r>
          </w:p>
          <w:p w:rsidR="00424FB7" w:rsidRDefault="00424FB7" w:rsidP="00424FB7">
            <w:pPr>
              <w:pStyle w:val="a3"/>
              <w:numPr>
                <w:ilvl w:val="0"/>
                <w:numId w:val="17"/>
              </w:numPr>
              <w:rPr>
                <w:b/>
              </w:rPr>
            </w:pPr>
            <w:r>
              <w:rPr>
                <w:b/>
              </w:rPr>
              <w:t>Для того, чтобы повлиять на убеждения читателей, автор использует специально подобранные изобразительно-выразительные средства русского языка, такие, как….., …., …(посмотри В8)</w:t>
            </w:r>
          </w:p>
          <w:p w:rsidR="00424FB7" w:rsidRDefault="00424FB7" w:rsidP="00424FB7">
            <w:pPr>
              <w:pStyle w:val="a3"/>
              <w:numPr>
                <w:ilvl w:val="0"/>
                <w:numId w:val="17"/>
              </w:numPr>
              <w:rPr>
                <w:b/>
              </w:rPr>
            </w:pPr>
            <w:r>
              <w:rPr>
                <w:b/>
              </w:rPr>
              <w:t xml:space="preserve">Слова автора «……» отражают основную идею. Он призывает нас к…, осуждает…., поддерживает…  </w:t>
            </w:r>
          </w:p>
          <w:p w:rsidR="00424FB7" w:rsidRDefault="00424FB7" w:rsidP="00424FB7">
            <w:pPr>
              <w:pStyle w:val="a3"/>
              <w:numPr>
                <w:ilvl w:val="0"/>
                <w:numId w:val="17"/>
              </w:numPr>
              <w:rPr>
                <w:b/>
              </w:rPr>
            </w:pPr>
            <w:r>
              <w:rPr>
                <w:b/>
              </w:rPr>
              <w:t>В своих рассуждениях о … автор убедителен и доказателен. По его мнению, «……………»</w:t>
            </w:r>
          </w:p>
          <w:p w:rsidR="00424FB7" w:rsidRPr="00424FB7" w:rsidRDefault="00424FB7" w:rsidP="00424FB7">
            <w:pPr>
              <w:pStyle w:val="a3"/>
              <w:numPr>
                <w:ilvl w:val="0"/>
                <w:numId w:val="17"/>
              </w:numPr>
              <w:rPr>
                <w:b/>
              </w:rPr>
            </w:pPr>
            <w:r>
              <w:rPr>
                <w:b/>
              </w:rPr>
              <w:t xml:space="preserve">Авторскую позицию нельзя не увидеть в следующих словах(выражениях, фразах) : «…», «…,» «…».   </w:t>
            </w:r>
          </w:p>
          <w:p w:rsidR="00424FB7" w:rsidRPr="00424FB7" w:rsidRDefault="00424FB7" w:rsidP="00424FB7">
            <w:pPr>
              <w:pStyle w:val="a3"/>
              <w:rPr>
                <w:b/>
              </w:rPr>
            </w:pPr>
          </w:p>
        </w:tc>
        <w:tc>
          <w:tcPr>
            <w:tcW w:w="3084" w:type="dxa"/>
          </w:tcPr>
          <w:p w:rsidR="00424FB7" w:rsidRDefault="00AB55DD" w:rsidP="00AB55DD">
            <w:pPr>
              <w:rPr>
                <w:b/>
                <w:i/>
              </w:rPr>
            </w:pPr>
            <w:r>
              <w:rPr>
                <w:b/>
              </w:rPr>
              <w:t>1.</w:t>
            </w:r>
            <w:r w:rsidR="00424FB7" w:rsidRPr="00AB55DD">
              <w:rPr>
                <w:b/>
              </w:rPr>
              <w:t>Глаголы со значением</w:t>
            </w:r>
            <w:r>
              <w:rPr>
                <w:b/>
              </w:rPr>
              <w:t xml:space="preserve"> речи, мысли, чувства : </w:t>
            </w:r>
            <w:r w:rsidRPr="00AB55DD">
              <w:rPr>
                <w:b/>
                <w:i/>
              </w:rPr>
              <w:t>высказывать, определять, убеждать, считать, размышлять, подводить к мысли о том, что…</w:t>
            </w:r>
          </w:p>
          <w:p w:rsidR="00AB55DD" w:rsidRDefault="00AB55DD" w:rsidP="00AB55DD">
            <w:pPr>
              <w:rPr>
                <w:b/>
                <w:i/>
              </w:rPr>
            </w:pPr>
          </w:p>
          <w:p w:rsidR="00AB55DD" w:rsidRDefault="00AB55DD" w:rsidP="00AB55DD">
            <w:pPr>
              <w:rPr>
                <w:b/>
                <w:i/>
              </w:rPr>
            </w:pPr>
            <w:r w:rsidRPr="00AB55DD">
              <w:rPr>
                <w:b/>
              </w:rPr>
              <w:t>2.Краткие причастия :</w:t>
            </w:r>
            <w:r>
              <w:rPr>
                <w:b/>
                <w:i/>
              </w:rPr>
              <w:t xml:space="preserve"> убежден, уверен…</w:t>
            </w:r>
          </w:p>
          <w:p w:rsidR="00AB55DD" w:rsidRDefault="00AB55DD" w:rsidP="00AB55DD">
            <w:pPr>
              <w:rPr>
                <w:b/>
                <w:i/>
              </w:rPr>
            </w:pPr>
          </w:p>
          <w:p w:rsidR="00AB55DD" w:rsidRPr="00AB55DD" w:rsidRDefault="00AB55DD" w:rsidP="00AB55DD">
            <w:pPr>
              <w:rPr>
                <w:b/>
              </w:rPr>
            </w:pPr>
            <w:r>
              <w:rPr>
                <w:b/>
              </w:rPr>
              <w:t xml:space="preserve">3.Вводные слова и предложения со значением источника сообщения : </w:t>
            </w:r>
            <w:r w:rsidRPr="00AB55DD">
              <w:rPr>
                <w:b/>
                <w:i/>
              </w:rPr>
              <w:t>по мнению автора, как считает автор.</w:t>
            </w:r>
          </w:p>
        </w:tc>
      </w:tr>
    </w:tbl>
    <w:p w:rsidR="00912CAC" w:rsidRDefault="00912CAC">
      <w:pPr>
        <w:rPr>
          <w:b/>
        </w:rPr>
      </w:pPr>
    </w:p>
    <w:p w:rsidR="006D6010" w:rsidRDefault="006D6010">
      <w:pPr>
        <w:rPr>
          <w:b/>
        </w:rPr>
      </w:pPr>
    </w:p>
    <w:p w:rsidR="006D6010" w:rsidRDefault="006D6010">
      <w:pPr>
        <w:rPr>
          <w:b/>
        </w:rPr>
      </w:pPr>
    </w:p>
    <w:p w:rsidR="00AB55DD" w:rsidRDefault="00AB55DD" w:rsidP="00AB55DD">
      <w:pPr>
        <w:spacing w:line="240" w:lineRule="auto"/>
        <w:jc w:val="center"/>
        <w:rPr>
          <w:b/>
          <w:sz w:val="28"/>
          <w:szCs w:val="28"/>
          <w:u w:val="single"/>
        </w:rPr>
      </w:pPr>
      <w:r w:rsidRPr="006B56AE">
        <w:rPr>
          <w:b/>
          <w:sz w:val="28"/>
          <w:szCs w:val="28"/>
          <w:u w:val="single"/>
          <w:lang w:val="en-US"/>
        </w:rPr>
        <w:t>IV</w:t>
      </w:r>
      <w:r w:rsidRPr="006B56AE">
        <w:rPr>
          <w:b/>
          <w:sz w:val="28"/>
          <w:szCs w:val="28"/>
          <w:u w:val="single"/>
        </w:rPr>
        <w:t>.Собственное мнение по проблеме, обоснованное аргументами из    жизненного и читательского опыта.</w:t>
      </w:r>
    </w:p>
    <w:p w:rsidR="002F6F8A" w:rsidRPr="003E37A6" w:rsidRDefault="003E37A6" w:rsidP="00AB55DD">
      <w:pPr>
        <w:spacing w:line="240" w:lineRule="auto"/>
        <w:jc w:val="center"/>
        <w:rPr>
          <w:b/>
          <w:i/>
          <w:sz w:val="24"/>
          <w:szCs w:val="24"/>
          <w:u w:val="single"/>
        </w:rPr>
      </w:pPr>
      <w:r w:rsidRPr="003E37A6">
        <w:rPr>
          <w:b/>
          <w:i/>
          <w:sz w:val="24"/>
          <w:szCs w:val="24"/>
          <w:u w:val="single"/>
        </w:rPr>
        <w:t>Ваша позиция должна содержать ответ на вопрос!</w:t>
      </w:r>
    </w:p>
    <w:tbl>
      <w:tblPr>
        <w:tblStyle w:val="a6"/>
        <w:tblW w:w="0" w:type="auto"/>
        <w:tblLook w:val="04A0" w:firstRow="1" w:lastRow="0" w:firstColumn="1" w:lastColumn="0" w:noHBand="0" w:noVBand="1"/>
      </w:tblPr>
      <w:tblGrid>
        <w:gridCol w:w="9571"/>
      </w:tblGrid>
      <w:tr w:rsidR="00AB55DD" w:rsidTr="00AB55DD">
        <w:tc>
          <w:tcPr>
            <w:tcW w:w="9571" w:type="dxa"/>
          </w:tcPr>
          <w:p w:rsidR="00AB55DD" w:rsidRPr="00E63419" w:rsidRDefault="00AB55DD">
            <w:pPr>
              <w:rPr>
                <w:b/>
                <w:sz w:val="24"/>
                <w:szCs w:val="24"/>
              </w:rPr>
            </w:pPr>
            <w:r w:rsidRPr="00E63419">
              <w:rPr>
                <w:b/>
                <w:sz w:val="24"/>
                <w:szCs w:val="24"/>
              </w:rPr>
              <w:t>Формулировки для выражения собственного мнения</w:t>
            </w:r>
            <w:r w:rsidR="001A31FF" w:rsidRPr="00E63419">
              <w:rPr>
                <w:b/>
                <w:sz w:val="24"/>
                <w:szCs w:val="24"/>
              </w:rPr>
              <w:t xml:space="preserve"> :</w:t>
            </w:r>
          </w:p>
        </w:tc>
      </w:tr>
      <w:tr w:rsidR="00AB55DD" w:rsidTr="00AB55DD">
        <w:tc>
          <w:tcPr>
            <w:tcW w:w="9571" w:type="dxa"/>
          </w:tcPr>
          <w:p w:rsidR="00AB55DD" w:rsidRPr="00E63419" w:rsidRDefault="00AB55DD" w:rsidP="00AB55DD">
            <w:pPr>
              <w:pStyle w:val="a3"/>
              <w:numPr>
                <w:ilvl w:val="0"/>
                <w:numId w:val="18"/>
              </w:numPr>
              <w:rPr>
                <w:b/>
                <w:sz w:val="24"/>
                <w:szCs w:val="24"/>
              </w:rPr>
            </w:pPr>
            <w:r w:rsidRPr="00E63419">
              <w:rPr>
                <w:b/>
                <w:sz w:val="24"/>
                <w:szCs w:val="24"/>
              </w:rPr>
              <w:t>Я полностью согласен с автором, потому что считаю…..</w:t>
            </w:r>
          </w:p>
          <w:p w:rsidR="00AB55DD" w:rsidRPr="00E63419" w:rsidRDefault="00AB55DD" w:rsidP="00AB55DD">
            <w:pPr>
              <w:pStyle w:val="a3"/>
              <w:numPr>
                <w:ilvl w:val="0"/>
                <w:numId w:val="18"/>
              </w:numPr>
              <w:rPr>
                <w:b/>
                <w:sz w:val="24"/>
                <w:szCs w:val="24"/>
              </w:rPr>
            </w:pPr>
            <w:r w:rsidRPr="00E63419">
              <w:rPr>
                <w:b/>
                <w:sz w:val="24"/>
                <w:szCs w:val="24"/>
              </w:rPr>
              <w:t>Пр</w:t>
            </w:r>
            <w:r w:rsidR="002F6F8A" w:rsidRPr="00E63419">
              <w:rPr>
                <w:b/>
                <w:sz w:val="24"/>
                <w:szCs w:val="24"/>
              </w:rPr>
              <w:t>о</w:t>
            </w:r>
            <w:r w:rsidRPr="00E63419">
              <w:rPr>
                <w:b/>
                <w:sz w:val="24"/>
                <w:szCs w:val="24"/>
              </w:rPr>
              <w:t>блемы, затронутые автором, злободневны и актуальны. Мне, как и автору, представляется правомерным убеждение в том, что</w:t>
            </w:r>
            <w:r w:rsidR="002F6F8A" w:rsidRPr="00E63419">
              <w:rPr>
                <w:b/>
                <w:sz w:val="24"/>
                <w:szCs w:val="24"/>
              </w:rPr>
              <w:t>…</w:t>
            </w:r>
          </w:p>
          <w:p w:rsidR="002F6F8A" w:rsidRPr="00E63419" w:rsidRDefault="002F6F8A" w:rsidP="00AB55DD">
            <w:pPr>
              <w:pStyle w:val="a3"/>
              <w:numPr>
                <w:ilvl w:val="0"/>
                <w:numId w:val="18"/>
              </w:numPr>
              <w:rPr>
                <w:b/>
                <w:sz w:val="24"/>
                <w:szCs w:val="24"/>
              </w:rPr>
            </w:pPr>
            <w:r w:rsidRPr="00E63419">
              <w:rPr>
                <w:b/>
                <w:sz w:val="24"/>
                <w:szCs w:val="24"/>
              </w:rPr>
              <w:t>Как и автор, я убежден в том, …</w:t>
            </w:r>
          </w:p>
          <w:p w:rsidR="002F6F8A" w:rsidRPr="00E63419" w:rsidRDefault="002F6F8A" w:rsidP="00AB55DD">
            <w:pPr>
              <w:pStyle w:val="a3"/>
              <w:numPr>
                <w:ilvl w:val="0"/>
                <w:numId w:val="18"/>
              </w:numPr>
              <w:rPr>
                <w:b/>
                <w:sz w:val="24"/>
                <w:szCs w:val="24"/>
              </w:rPr>
            </w:pPr>
            <w:r w:rsidRPr="00E63419">
              <w:rPr>
                <w:b/>
                <w:sz w:val="24"/>
                <w:szCs w:val="24"/>
              </w:rPr>
              <w:t>Безусловно, нельзя не признать правоту автора…</w:t>
            </w:r>
          </w:p>
          <w:p w:rsidR="002F6F8A" w:rsidRPr="00E63419" w:rsidRDefault="002F6F8A" w:rsidP="00AB55DD">
            <w:pPr>
              <w:pStyle w:val="a3"/>
              <w:numPr>
                <w:ilvl w:val="0"/>
                <w:numId w:val="18"/>
              </w:numPr>
              <w:rPr>
                <w:b/>
                <w:sz w:val="24"/>
                <w:szCs w:val="24"/>
              </w:rPr>
            </w:pPr>
            <w:r w:rsidRPr="00E63419">
              <w:rPr>
                <w:b/>
                <w:sz w:val="24"/>
                <w:szCs w:val="24"/>
              </w:rPr>
              <w:t>Нельзя не согласиться с автором в том, что …</w:t>
            </w:r>
          </w:p>
          <w:p w:rsidR="002F6F8A" w:rsidRPr="00E63419" w:rsidRDefault="002F6F8A" w:rsidP="00AB55DD">
            <w:pPr>
              <w:pStyle w:val="a3"/>
              <w:numPr>
                <w:ilvl w:val="0"/>
                <w:numId w:val="18"/>
              </w:numPr>
              <w:rPr>
                <w:b/>
                <w:sz w:val="24"/>
                <w:szCs w:val="24"/>
              </w:rPr>
            </w:pPr>
            <w:r w:rsidRPr="00E63419">
              <w:rPr>
                <w:b/>
                <w:sz w:val="24"/>
                <w:szCs w:val="24"/>
              </w:rPr>
              <w:t>Позиция автора представляется мне убедительной, потому что я тоже….</w:t>
            </w:r>
          </w:p>
          <w:p w:rsidR="002F6F8A" w:rsidRPr="00E63419" w:rsidRDefault="002F6F8A" w:rsidP="00AB55DD">
            <w:pPr>
              <w:pStyle w:val="a3"/>
              <w:numPr>
                <w:ilvl w:val="0"/>
                <w:numId w:val="18"/>
              </w:numPr>
              <w:rPr>
                <w:b/>
                <w:sz w:val="24"/>
                <w:szCs w:val="24"/>
              </w:rPr>
            </w:pPr>
            <w:r w:rsidRPr="00E63419">
              <w:rPr>
                <w:b/>
                <w:sz w:val="24"/>
                <w:szCs w:val="24"/>
              </w:rPr>
              <w:t>Трудно спорить с автором по вопросу о… .И моя позиция состоит в том, что…</w:t>
            </w:r>
          </w:p>
          <w:p w:rsidR="002F6F8A" w:rsidRPr="00E63419" w:rsidRDefault="002F6F8A" w:rsidP="00AB55DD">
            <w:pPr>
              <w:pStyle w:val="a3"/>
              <w:numPr>
                <w:ilvl w:val="0"/>
                <w:numId w:val="18"/>
              </w:numPr>
              <w:rPr>
                <w:b/>
                <w:sz w:val="24"/>
                <w:szCs w:val="24"/>
              </w:rPr>
            </w:pPr>
            <w:r w:rsidRPr="00E63419">
              <w:rPr>
                <w:b/>
                <w:sz w:val="24"/>
                <w:szCs w:val="24"/>
              </w:rPr>
              <w:t>Мне близка позиция автора. Я тоже считаю, что…</w:t>
            </w:r>
          </w:p>
        </w:tc>
      </w:tr>
    </w:tbl>
    <w:p w:rsidR="00AB55DD" w:rsidRDefault="00AB55DD">
      <w:pPr>
        <w:rPr>
          <w:b/>
        </w:rPr>
      </w:pPr>
    </w:p>
    <w:p w:rsidR="00AB55DD" w:rsidRDefault="00223412" w:rsidP="001A31FF">
      <w:pPr>
        <w:jc w:val="cente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-394335</wp:posOffset>
                </wp:positionH>
                <wp:positionV relativeFrom="paragraph">
                  <wp:posOffset>316230</wp:posOffset>
                </wp:positionV>
                <wp:extent cx="3105150" cy="2762250"/>
                <wp:effectExtent l="9525" t="6350" r="9525" b="1270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762250"/>
                        </a:xfrm>
                        <a:prstGeom prst="rect">
                          <a:avLst/>
                        </a:prstGeom>
                        <a:solidFill>
                          <a:srgbClr val="FFFFFF"/>
                        </a:solidFill>
                        <a:ln w="9525">
                          <a:solidFill>
                            <a:srgbClr val="000000"/>
                          </a:solidFill>
                          <a:miter lim="800000"/>
                          <a:headEnd/>
                          <a:tailEnd/>
                        </a:ln>
                      </wps:spPr>
                      <wps:txbx>
                        <w:txbxContent>
                          <w:p w:rsidR="001A31FF" w:rsidRDefault="001A31FF">
                            <w:r w:rsidRPr="001A31FF">
                              <w:rPr>
                                <w:noProof/>
                              </w:rPr>
                              <w:drawing>
                                <wp:inline distT="0" distB="0" distL="0" distR="0">
                                  <wp:extent cx="2809875" cy="2552700"/>
                                  <wp:effectExtent l="57150" t="57150" r="66675" b="5715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17657" t="30560" r="26994" b="23340"/>
                                          <a:stretch>
                                            <a:fillRect/>
                                          </a:stretch>
                                        </pic:blipFill>
                                        <pic:spPr bwMode="auto">
                                          <a:xfrm>
                                            <a:off x="0" y="0"/>
                                            <a:ext cx="2809875" cy="2552700"/>
                                          </a:xfrm>
                                          <a:prstGeom prst="rect">
                                            <a:avLst/>
                                          </a:prstGeom>
                                          <a:noFill/>
                                          <a:ln w="57150">
                                            <a:solidFill>
                                              <a:schemeClr val="tx1"/>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1.05pt;margin-top:24.9pt;width:244.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lKLAIAAFk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">
                <v:textbox>
                  <w:txbxContent>
                    <w:p w:rsidR="001A31FF" w:rsidRDefault="001A31FF">
                      <w:r w:rsidRPr="001A31FF">
                        <w:rPr>
                          <w:noProof/>
                        </w:rPr>
                        <w:drawing>
                          <wp:inline distT="0" distB="0" distL="0" distR="0">
                            <wp:extent cx="2809875" cy="2552700"/>
                            <wp:effectExtent l="57150" t="57150" r="66675" b="5715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17657" t="30560" r="26994" b="23340"/>
                                    <a:stretch>
                                      <a:fillRect/>
                                    </a:stretch>
                                  </pic:blipFill>
                                  <pic:spPr bwMode="auto">
                                    <a:xfrm>
                                      <a:off x="0" y="0"/>
                                      <a:ext cx="2809875" cy="2552700"/>
                                    </a:xfrm>
                                    <a:prstGeom prst="rect">
                                      <a:avLst/>
                                    </a:prstGeom>
                                    <a:noFill/>
                                    <a:ln w="57150">
                                      <a:solidFill>
                                        <a:schemeClr val="tx1"/>
                                      </a:solidFill>
                                      <a:miter lim="800000"/>
                                      <a:headEnd/>
                                      <a:tailEnd/>
                                    </a:ln>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2958465</wp:posOffset>
                </wp:positionH>
                <wp:positionV relativeFrom="paragraph">
                  <wp:posOffset>316230</wp:posOffset>
                </wp:positionV>
                <wp:extent cx="3162300" cy="2762250"/>
                <wp:effectExtent l="9525" t="6350" r="9525"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0"/>
                        </a:xfrm>
                        <a:prstGeom prst="rect">
                          <a:avLst/>
                        </a:prstGeom>
                        <a:solidFill>
                          <a:srgbClr val="FFFFFF"/>
                        </a:solidFill>
                        <a:ln w="9525">
                          <a:solidFill>
                            <a:srgbClr val="000000"/>
                          </a:solidFill>
                          <a:miter lim="800000"/>
                          <a:headEnd/>
                          <a:tailEnd/>
                        </a:ln>
                      </wps:spPr>
                      <wps:txbx>
                        <w:txbxContent>
                          <w:p w:rsidR="001A31FF" w:rsidRDefault="001A31FF">
                            <w:r w:rsidRPr="001A31FF">
                              <w:rPr>
                                <w:noProof/>
                              </w:rPr>
                              <w:drawing>
                                <wp:inline distT="0" distB="0" distL="0" distR="0">
                                  <wp:extent cx="2886075" cy="2552700"/>
                                  <wp:effectExtent l="57150" t="57150" r="66675" b="5715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25082" t="15512" r="9552" b="17793"/>
                                          <a:stretch>
                                            <a:fillRect/>
                                          </a:stretch>
                                        </pic:blipFill>
                                        <pic:spPr bwMode="auto">
                                          <a:xfrm>
                                            <a:off x="0" y="0"/>
                                            <a:ext cx="2884049" cy="2550908"/>
                                          </a:xfrm>
                                          <a:prstGeom prst="rect">
                                            <a:avLst/>
                                          </a:prstGeom>
                                          <a:noFill/>
                                          <a:ln w="57150">
                                            <a:solidFill>
                                              <a:schemeClr val="tx1"/>
                                            </a:solid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32.95pt;margin-top:24.9pt;width:249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">
                <v:textbox>
                  <w:txbxContent>
                    <w:p w:rsidR="001A31FF" w:rsidRDefault="001A31FF">
                      <w:r w:rsidRPr="001A31FF">
                        <w:rPr>
                          <w:noProof/>
                        </w:rPr>
                        <w:drawing>
                          <wp:inline distT="0" distB="0" distL="0" distR="0">
                            <wp:extent cx="2886075" cy="2552700"/>
                            <wp:effectExtent l="57150" t="57150" r="66675" b="5715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25082" t="15512" r="9552" b="17793"/>
                                    <a:stretch>
                                      <a:fillRect/>
                                    </a:stretch>
                                  </pic:blipFill>
                                  <pic:spPr bwMode="auto">
                                    <a:xfrm>
                                      <a:off x="0" y="0"/>
                                      <a:ext cx="2884049" cy="2550908"/>
                                    </a:xfrm>
                                    <a:prstGeom prst="rect">
                                      <a:avLst/>
                                    </a:prstGeom>
                                    <a:noFill/>
                                    <a:ln w="57150">
                                      <a:solidFill>
                                        <a:schemeClr val="tx1"/>
                                      </a:solidFill>
                                      <a:miter lim="800000"/>
                                      <a:headEnd/>
                                      <a:tailEnd/>
                                    </a:ln>
                                  </pic:spPr>
                                </pic:pic>
                              </a:graphicData>
                            </a:graphic>
                          </wp:inline>
                        </w:drawing>
                      </w:r>
                    </w:p>
                  </w:txbxContent>
                </v:textbox>
              </v:shape>
            </w:pict>
          </mc:Fallback>
        </mc:AlternateContent>
      </w:r>
      <w:r w:rsidR="001A31FF">
        <w:rPr>
          <w:b/>
        </w:rPr>
        <w:t>ТИПЫ АРГУМЕНТОВ :</w:t>
      </w:r>
    </w:p>
    <w:p w:rsidR="00AB55DD" w:rsidRDefault="00AB55DD">
      <w:pPr>
        <w:rPr>
          <w:b/>
        </w:rPr>
      </w:pPr>
    </w:p>
    <w:p w:rsidR="001A31FF" w:rsidRDefault="001A31FF">
      <w:pPr>
        <w:rPr>
          <w:b/>
        </w:rPr>
      </w:pPr>
    </w:p>
    <w:p w:rsidR="001A31FF" w:rsidRDefault="001A31FF">
      <w:pPr>
        <w:rPr>
          <w:b/>
        </w:rPr>
      </w:pPr>
    </w:p>
    <w:p w:rsidR="001A31FF" w:rsidRDefault="001A31FF">
      <w:pPr>
        <w:rPr>
          <w:b/>
        </w:rPr>
      </w:pPr>
    </w:p>
    <w:p w:rsidR="001A31FF" w:rsidRDefault="001A31FF">
      <w:pPr>
        <w:rPr>
          <w:b/>
        </w:rPr>
      </w:pPr>
      <w:bookmarkStart w:id="0" w:name="_GoBack"/>
    </w:p>
    <w:bookmarkEnd w:id="0"/>
    <w:p w:rsidR="001A31FF" w:rsidRDefault="001A31FF">
      <w:pPr>
        <w:rPr>
          <w:b/>
        </w:rPr>
      </w:pPr>
    </w:p>
    <w:p w:rsidR="001A31FF" w:rsidRDefault="001A31FF">
      <w:pPr>
        <w:rPr>
          <w:b/>
        </w:rPr>
      </w:pPr>
    </w:p>
    <w:p w:rsidR="001A31FF" w:rsidRDefault="001A31FF">
      <w:pPr>
        <w:rPr>
          <w:b/>
        </w:rPr>
      </w:pPr>
    </w:p>
    <w:p w:rsidR="001A31FF" w:rsidRDefault="001A31FF">
      <w:pPr>
        <w:rPr>
          <w:b/>
        </w:rPr>
      </w:pPr>
    </w:p>
    <w:tbl>
      <w:tblPr>
        <w:tblStyle w:val="a6"/>
        <w:tblpPr w:leftFromText="180" w:rightFromText="180" w:vertAnchor="text" w:horzAnchor="margin" w:tblpX="-743" w:tblpY="421"/>
        <w:tblW w:w="10314" w:type="dxa"/>
        <w:tblLook w:val="04A0" w:firstRow="1" w:lastRow="0" w:firstColumn="1" w:lastColumn="0" w:noHBand="0" w:noVBand="1"/>
      </w:tblPr>
      <w:tblGrid>
        <w:gridCol w:w="10314"/>
      </w:tblGrid>
      <w:tr w:rsidR="001A31FF" w:rsidTr="00223412">
        <w:tc>
          <w:tcPr>
            <w:tcW w:w="10314" w:type="dxa"/>
          </w:tcPr>
          <w:p w:rsidR="001A31FF" w:rsidRPr="001E6EFB" w:rsidRDefault="001E6EFB" w:rsidP="00223412">
            <w:pPr>
              <w:jc w:val="center"/>
              <w:rPr>
                <w:b/>
                <w:sz w:val="24"/>
                <w:szCs w:val="24"/>
              </w:rPr>
            </w:pPr>
            <w:r w:rsidRPr="001E6EFB">
              <w:rPr>
                <w:b/>
                <w:sz w:val="24"/>
                <w:szCs w:val="24"/>
              </w:rPr>
              <w:t>Вид</w:t>
            </w:r>
            <w:r w:rsidR="001A31FF" w:rsidRPr="001E6EFB">
              <w:rPr>
                <w:b/>
                <w:sz w:val="24"/>
                <w:szCs w:val="24"/>
              </w:rPr>
              <w:t>ы аргументов :</w:t>
            </w:r>
          </w:p>
        </w:tc>
      </w:tr>
      <w:tr w:rsidR="001A31FF" w:rsidTr="00223412">
        <w:trPr>
          <w:trHeight w:val="2679"/>
        </w:trPr>
        <w:tc>
          <w:tcPr>
            <w:tcW w:w="10314" w:type="dxa"/>
          </w:tcPr>
          <w:p w:rsidR="001E6EFB" w:rsidRPr="001E6EFB" w:rsidRDefault="001E6EFB" w:rsidP="00223412">
            <w:pPr>
              <w:pStyle w:val="a3"/>
              <w:jc w:val="both"/>
              <w:rPr>
                <w:b/>
                <w:sz w:val="24"/>
                <w:szCs w:val="24"/>
              </w:rPr>
            </w:pPr>
          </w:p>
          <w:p w:rsidR="001A31FF" w:rsidRPr="001E6EFB" w:rsidRDefault="001A31FF" w:rsidP="00223412">
            <w:pPr>
              <w:pStyle w:val="a3"/>
              <w:numPr>
                <w:ilvl w:val="0"/>
                <w:numId w:val="19"/>
              </w:numPr>
              <w:jc w:val="both"/>
              <w:rPr>
                <w:b/>
                <w:sz w:val="24"/>
                <w:szCs w:val="24"/>
              </w:rPr>
            </w:pPr>
            <w:r w:rsidRPr="001E6EFB">
              <w:rPr>
                <w:b/>
                <w:sz w:val="24"/>
                <w:szCs w:val="24"/>
              </w:rPr>
              <w:t>Примеры из художественной литературы</w:t>
            </w:r>
          </w:p>
          <w:p w:rsidR="001A31FF" w:rsidRPr="001E6EFB" w:rsidRDefault="001A31FF" w:rsidP="00223412">
            <w:pPr>
              <w:pStyle w:val="a3"/>
              <w:numPr>
                <w:ilvl w:val="0"/>
                <w:numId w:val="19"/>
              </w:numPr>
              <w:jc w:val="both"/>
              <w:rPr>
                <w:b/>
                <w:sz w:val="24"/>
                <w:szCs w:val="24"/>
              </w:rPr>
            </w:pPr>
            <w:r w:rsidRPr="001E6EFB">
              <w:rPr>
                <w:b/>
                <w:sz w:val="24"/>
                <w:szCs w:val="24"/>
              </w:rPr>
              <w:t>Примеры из фольклора</w:t>
            </w:r>
            <w:r w:rsidR="00D1368F">
              <w:rPr>
                <w:b/>
                <w:sz w:val="24"/>
                <w:szCs w:val="24"/>
              </w:rPr>
              <w:t>, пословицы и поговорки</w:t>
            </w:r>
          </w:p>
          <w:p w:rsidR="001A31FF" w:rsidRPr="001E6EFB" w:rsidRDefault="001A31FF" w:rsidP="00223412">
            <w:pPr>
              <w:pStyle w:val="a3"/>
              <w:numPr>
                <w:ilvl w:val="0"/>
                <w:numId w:val="19"/>
              </w:numPr>
              <w:jc w:val="both"/>
              <w:rPr>
                <w:b/>
                <w:sz w:val="24"/>
                <w:szCs w:val="24"/>
              </w:rPr>
            </w:pPr>
            <w:r w:rsidRPr="001E6EFB">
              <w:rPr>
                <w:b/>
                <w:sz w:val="24"/>
                <w:szCs w:val="24"/>
              </w:rPr>
              <w:t>Примеры из жизни замечательных людей</w:t>
            </w:r>
          </w:p>
          <w:p w:rsidR="001A31FF" w:rsidRPr="001E6EFB" w:rsidRDefault="001A31FF" w:rsidP="00223412">
            <w:pPr>
              <w:pStyle w:val="a3"/>
              <w:numPr>
                <w:ilvl w:val="0"/>
                <w:numId w:val="19"/>
              </w:numPr>
              <w:jc w:val="both"/>
              <w:rPr>
                <w:b/>
                <w:sz w:val="24"/>
                <w:szCs w:val="24"/>
              </w:rPr>
            </w:pPr>
            <w:r w:rsidRPr="001E6EFB">
              <w:rPr>
                <w:b/>
                <w:sz w:val="24"/>
                <w:szCs w:val="24"/>
              </w:rPr>
              <w:t>Исторические, научные факты, события</w:t>
            </w:r>
          </w:p>
          <w:p w:rsidR="001E6EFB" w:rsidRPr="001E6EFB" w:rsidRDefault="001E6EFB" w:rsidP="00223412">
            <w:pPr>
              <w:pStyle w:val="a3"/>
              <w:numPr>
                <w:ilvl w:val="0"/>
                <w:numId w:val="19"/>
              </w:numPr>
              <w:jc w:val="both"/>
              <w:rPr>
                <w:b/>
                <w:sz w:val="24"/>
                <w:szCs w:val="24"/>
              </w:rPr>
            </w:pPr>
            <w:r w:rsidRPr="001E6EFB">
              <w:rPr>
                <w:b/>
                <w:sz w:val="24"/>
                <w:szCs w:val="24"/>
              </w:rPr>
              <w:t>Примеры из собственной жизни</w:t>
            </w:r>
          </w:p>
          <w:p w:rsidR="001E6EFB" w:rsidRPr="001E6EFB" w:rsidRDefault="001E6EFB" w:rsidP="00223412">
            <w:pPr>
              <w:pStyle w:val="a3"/>
              <w:numPr>
                <w:ilvl w:val="0"/>
                <w:numId w:val="19"/>
              </w:numPr>
              <w:jc w:val="both"/>
              <w:rPr>
                <w:b/>
                <w:sz w:val="24"/>
                <w:szCs w:val="24"/>
              </w:rPr>
            </w:pPr>
            <w:r w:rsidRPr="001E6EFB">
              <w:rPr>
                <w:b/>
                <w:sz w:val="24"/>
                <w:szCs w:val="24"/>
              </w:rPr>
              <w:t>Толкование понятий</w:t>
            </w:r>
          </w:p>
          <w:p w:rsidR="001E6EFB" w:rsidRDefault="001E6EFB" w:rsidP="00223412">
            <w:pPr>
              <w:pStyle w:val="a3"/>
              <w:numPr>
                <w:ilvl w:val="0"/>
                <w:numId w:val="19"/>
              </w:numPr>
              <w:jc w:val="both"/>
              <w:rPr>
                <w:b/>
                <w:sz w:val="24"/>
                <w:szCs w:val="24"/>
              </w:rPr>
            </w:pPr>
            <w:r w:rsidRPr="001E6EFB">
              <w:rPr>
                <w:b/>
                <w:sz w:val="24"/>
                <w:szCs w:val="24"/>
              </w:rPr>
              <w:t>Предположительный пример</w:t>
            </w:r>
          </w:p>
          <w:p w:rsidR="003E37A6" w:rsidRPr="001E6EFB" w:rsidRDefault="003E37A6" w:rsidP="00223412">
            <w:pPr>
              <w:pStyle w:val="a3"/>
              <w:numPr>
                <w:ilvl w:val="0"/>
                <w:numId w:val="19"/>
              </w:numPr>
              <w:jc w:val="both"/>
              <w:rPr>
                <w:b/>
                <w:sz w:val="24"/>
                <w:szCs w:val="24"/>
              </w:rPr>
            </w:pPr>
            <w:r>
              <w:rPr>
                <w:b/>
                <w:sz w:val="24"/>
                <w:szCs w:val="24"/>
              </w:rPr>
              <w:t>Свидетельства очевидцев</w:t>
            </w:r>
          </w:p>
        </w:tc>
      </w:tr>
    </w:tbl>
    <w:p w:rsidR="00AB55DD" w:rsidRDefault="00AB55DD">
      <w:pPr>
        <w:rPr>
          <w:b/>
        </w:rPr>
      </w:pPr>
    </w:p>
    <w:p w:rsidR="00AB55DD" w:rsidRDefault="00AB55DD">
      <w:pPr>
        <w:rPr>
          <w:b/>
        </w:rPr>
      </w:pPr>
    </w:p>
    <w:p w:rsidR="001E6EFB" w:rsidRDefault="001E6EFB" w:rsidP="001E6EFB">
      <w:pPr>
        <w:jc w:val="center"/>
        <w:rPr>
          <w:b/>
          <w:sz w:val="28"/>
          <w:szCs w:val="28"/>
          <w:u w:val="single"/>
        </w:rPr>
      </w:pPr>
      <w:r w:rsidRPr="006B56AE">
        <w:rPr>
          <w:b/>
          <w:sz w:val="28"/>
          <w:szCs w:val="28"/>
          <w:u w:val="single"/>
          <w:lang w:val="en-US"/>
        </w:rPr>
        <w:t>V</w:t>
      </w:r>
      <w:r w:rsidRPr="006B56AE">
        <w:rPr>
          <w:b/>
          <w:sz w:val="28"/>
          <w:szCs w:val="28"/>
          <w:u w:val="single"/>
        </w:rPr>
        <w:t>. Заключение.</w:t>
      </w:r>
    </w:p>
    <w:tbl>
      <w:tblPr>
        <w:tblStyle w:val="a6"/>
        <w:tblW w:w="0" w:type="auto"/>
        <w:tblLook w:val="04A0" w:firstRow="1" w:lastRow="0" w:firstColumn="1" w:lastColumn="0" w:noHBand="0" w:noVBand="1"/>
      </w:tblPr>
      <w:tblGrid>
        <w:gridCol w:w="4785"/>
        <w:gridCol w:w="4786"/>
      </w:tblGrid>
      <w:tr w:rsidR="00E63419" w:rsidTr="00E63419">
        <w:tc>
          <w:tcPr>
            <w:tcW w:w="4785" w:type="dxa"/>
          </w:tcPr>
          <w:p w:rsidR="00E63419" w:rsidRPr="00E63419" w:rsidRDefault="00E63419" w:rsidP="001E6EFB">
            <w:pPr>
              <w:jc w:val="center"/>
              <w:rPr>
                <w:b/>
              </w:rPr>
            </w:pPr>
            <w:r w:rsidRPr="00E63419">
              <w:rPr>
                <w:b/>
              </w:rPr>
              <w:t xml:space="preserve">Формы </w:t>
            </w:r>
            <w:r>
              <w:rPr>
                <w:b/>
              </w:rPr>
              <w:t xml:space="preserve"> заключения:</w:t>
            </w:r>
          </w:p>
        </w:tc>
        <w:tc>
          <w:tcPr>
            <w:tcW w:w="4786" w:type="dxa"/>
          </w:tcPr>
          <w:p w:rsidR="00E63419" w:rsidRPr="00E63419" w:rsidRDefault="00E63419" w:rsidP="001E6EFB">
            <w:pPr>
              <w:jc w:val="center"/>
              <w:rPr>
                <w:b/>
              </w:rPr>
            </w:pPr>
            <w:r w:rsidRPr="00E63419">
              <w:rPr>
                <w:b/>
              </w:rPr>
              <w:t>Основное требование</w:t>
            </w:r>
          </w:p>
        </w:tc>
      </w:tr>
      <w:tr w:rsidR="001E0B5F" w:rsidTr="00E63419">
        <w:tc>
          <w:tcPr>
            <w:tcW w:w="4785" w:type="dxa"/>
          </w:tcPr>
          <w:p w:rsidR="001E0B5F" w:rsidRDefault="001E0B5F" w:rsidP="001E0B5F">
            <w:pPr>
              <w:pStyle w:val="a3"/>
              <w:numPr>
                <w:ilvl w:val="0"/>
                <w:numId w:val="20"/>
              </w:numPr>
              <w:rPr>
                <w:b/>
              </w:rPr>
            </w:pPr>
            <w:r>
              <w:rPr>
                <w:b/>
              </w:rPr>
              <w:t>Концовка с использованием цитаты</w:t>
            </w:r>
          </w:p>
          <w:p w:rsidR="001E0B5F" w:rsidRDefault="001E0B5F" w:rsidP="001E0B5F">
            <w:pPr>
              <w:pStyle w:val="a3"/>
              <w:numPr>
                <w:ilvl w:val="0"/>
                <w:numId w:val="20"/>
              </w:numPr>
              <w:rPr>
                <w:b/>
              </w:rPr>
            </w:pPr>
            <w:r>
              <w:rPr>
                <w:b/>
              </w:rPr>
              <w:t>Вывод-впечатление</w:t>
            </w:r>
          </w:p>
          <w:p w:rsidR="0049031F" w:rsidRDefault="001E0B5F" w:rsidP="001E0B5F">
            <w:pPr>
              <w:pStyle w:val="a3"/>
              <w:numPr>
                <w:ilvl w:val="0"/>
                <w:numId w:val="20"/>
              </w:numPr>
              <w:rPr>
                <w:b/>
              </w:rPr>
            </w:pPr>
            <w:r w:rsidRPr="0049031F">
              <w:rPr>
                <w:b/>
              </w:rPr>
              <w:t>Личное отношение к теме</w:t>
            </w:r>
            <w:r w:rsidR="0049031F" w:rsidRPr="0049031F">
              <w:rPr>
                <w:b/>
              </w:rPr>
              <w:t>, героям, проблеме</w:t>
            </w:r>
          </w:p>
          <w:p w:rsidR="0049031F" w:rsidRPr="0049031F" w:rsidRDefault="0049031F" w:rsidP="001E0B5F">
            <w:pPr>
              <w:pStyle w:val="a3"/>
              <w:numPr>
                <w:ilvl w:val="0"/>
                <w:numId w:val="20"/>
              </w:numPr>
              <w:rPr>
                <w:b/>
              </w:rPr>
            </w:pPr>
            <w:r w:rsidRPr="0049031F">
              <w:rPr>
                <w:b/>
              </w:rPr>
              <w:t>Ответ на вопрос</w:t>
            </w:r>
          </w:p>
          <w:p w:rsidR="0049031F" w:rsidRDefault="0049031F" w:rsidP="0049031F">
            <w:pPr>
              <w:pStyle w:val="a3"/>
              <w:numPr>
                <w:ilvl w:val="0"/>
                <w:numId w:val="20"/>
              </w:numPr>
              <w:rPr>
                <w:b/>
              </w:rPr>
            </w:pPr>
            <w:r>
              <w:rPr>
                <w:b/>
              </w:rPr>
              <w:t>Развернутая или логически завершенная мысль, высказанная во вступлении</w:t>
            </w:r>
          </w:p>
          <w:p w:rsidR="0049031F" w:rsidRPr="001E0B5F" w:rsidRDefault="0049031F" w:rsidP="00223412">
            <w:pPr>
              <w:pStyle w:val="a3"/>
              <w:rPr>
                <w:b/>
              </w:rPr>
            </w:pPr>
          </w:p>
        </w:tc>
        <w:tc>
          <w:tcPr>
            <w:tcW w:w="4786" w:type="dxa"/>
          </w:tcPr>
          <w:p w:rsidR="001E0B5F" w:rsidRPr="00912CAC" w:rsidRDefault="0049031F" w:rsidP="001E6EFB">
            <w:pPr>
              <w:jc w:val="center"/>
              <w:rPr>
                <w:b/>
                <w:u w:val="single"/>
              </w:rPr>
            </w:pPr>
            <w:r w:rsidRPr="00912CAC">
              <w:rPr>
                <w:b/>
                <w:u w:val="single"/>
              </w:rPr>
              <w:t>Должно быть</w:t>
            </w:r>
          </w:p>
          <w:p w:rsidR="0049031F" w:rsidRDefault="00912CAC" w:rsidP="00912CAC">
            <w:pPr>
              <w:jc w:val="both"/>
              <w:rPr>
                <w:b/>
              </w:rPr>
            </w:pPr>
            <w:r>
              <w:rPr>
                <w:b/>
              </w:rPr>
              <w:t>1.О</w:t>
            </w:r>
            <w:r w:rsidR="0049031F">
              <w:rPr>
                <w:b/>
              </w:rPr>
              <w:t>рганично связано с текстом</w:t>
            </w:r>
          </w:p>
          <w:p w:rsidR="00912CAC" w:rsidRDefault="00912CAC" w:rsidP="00912CAC">
            <w:pPr>
              <w:jc w:val="both"/>
              <w:rPr>
                <w:b/>
              </w:rPr>
            </w:pPr>
          </w:p>
          <w:p w:rsidR="0049031F" w:rsidRPr="00E63419" w:rsidRDefault="00912CAC" w:rsidP="00912CAC">
            <w:pPr>
              <w:jc w:val="both"/>
              <w:rPr>
                <w:b/>
              </w:rPr>
            </w:pPr>
            <w:r>
              <w:rPr>
                <w:b/>
              </w:rPr>
              <w:t>2.О</w:t>
            </w:r>
            <w:r w:rsidR="0049031F">
              <w:rPr>
                <w:b/>
              </w:rPr>
              <w:t xml:space="preserve">кончательным, логическим завершением сочинения с кратким обращением </w:t>
            </w:r>
            <w:r>
              <w:rPr>
                <w:b/>
              </w:rPr>
              <w:t xml:space="preserve">внимания </w:t>
            </w:r>
            <w:r w:rsidR="0049031F">
              <w:rPr>
                <w:b/>
              </w:rPr>
              <w:t>на самое</w:t>
            </w:r>
            <w:r>
              <w:rPr>
                <w:b/>
              </w:rPr>
              <w:t xml:space="preserve"> главное</w:t>
            </w:r>
            <w:r w:rsidR="0049031F">
              <w:rPr>
                <w:b/>
              </w:rPr>
              <w:t xml:space="preserve"> </w:t>
            </w:r>
          </w:p>
        </w:tc>
      </w:tr>
    </w:tbl>
    <w:p w:rsidR="001C0315" w:rsidRDefault="001C0315" w:rsidP="001C0315">
      <w:pP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p w:rsidR="007855C7" w:rsidRDefault="007855C7" w:rsidP="00D95E58">
      <w:pPr>
        <w:jc w:val="center"/>
        <w:rPr>
          <w:b/>
        </w:rPr>
      </w:pPr>
    </w:p>
    <w:sectPr w:rsidR="007855C7" w:rsidSect="00A5171A">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EFF"/>
    <w:multiLevelType w:val="multilevel"/>
    <w:tmpl w:val="E390B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D0241"/>
    <w:multiLevelType w:val="hybridMultilevel"/>
    <w:tmpl w:val="6E6E131E"/>
    <w:lvl w:ilvl="0" w:tplc="6E3A27CC">
      <w:start w:val="1"/>
      <w:numFmt w:val="bullet"/>
      <w:lvlText w:val="-"/>
      <w:lvlJc w:val="left"/>
      <w:pPr>
        <w:tabs>
          <w:tab w:val="num" w:pos="1865"/>
        </w:tabs>
        <w:ind w:left="1865" w:hanging="360"/>
      </w:pPr>
      <w:rPr>
        <w:rFonts w:ascii="Courier New" w:hAnsi="Courier New"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DF8758D"/>
    <w:multiLevelType w:val="multilevel"/>
    <w:tmpl w:val="C212C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821B4"/>
    <w:multiLevelType w:val="hybridMultilevel"/>
    <w:tmpl w:val="56EA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E4964"/>
    <w:multiLevelType w:val="multilevel"/>
    <w:tmpl w:val="73DA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51F2D"/>
    <w:multiLevelType w:val="multilevel"/>
    <w:tmpl w:val="5B68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A5774"/>
    <w:multiLevelType w:val="hybridMultilevel"/>
    <w:tmpl w:val="A560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72AA2"/>
    <w:multiLevelType w:val="hybridMultilevel"/>
    <w:tmpl w:val="9724E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D0DC9"/>
    <w:multiLevelType w:val="multilevel"/>
    <w:tmpl w:val="102E0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2003D"/>
    <w:multiLevelType w:val="multilevel"/>
    <w:tmpl w:val="B824D6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5D51A5"/>
    <w:multiLevelType w:val="hybridMultilevel"/>
    <w:tmpl w:val="4DDC5F6C"/>
    <w:lvl w:ilvl="0" w:tplc="178E1C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A2BFE"/>
    <w:multiLevelType w:val="multilevel"/>
    <w:tmpl w:val="D570C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818C1"/>
    <w:multiLevelType w:val="multilevel"/>
    <w:tmpl w:val="BDE0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55C80"/>
    <w:multiLevelType w:val="hybridMultilevel"/>
    <w:tmpl w:val="B9D6E58C"/>
    <w:lvl w:ilvl="0" w:tplc="6888C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73A07"/>
    <w:multiLevelType w:val="multilevel"/>
    <w:tmpl w:val="553E9D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25C9F"/>
    <w:multiLevelType w:val="hybridMultilevel"/>
    <w:tmpl w:val="3D14943C"/>
    <w:lvl w:ilvl="0" w:tplc="C8CCC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471B6"/>
    <w:multiLevelType w:val="hybridMultilevel"/>
    <w:tmpl w:val="331C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946CD"/>
    <w:multiLevelType w:val="hybridMultilevel"/>
    <w:tmpl w:val="E07E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717BA0"/>
    <w:multiLevelType w:val="hybridMultilevel"/>
    <w:tmpl w:val="DF92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34F26"/>
    <w:multiLevelType w:val="hybridMultilevel"/>
    <w:tmpl w:val="5256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E46BB"/>
    <w:multiLevelType w:val="multilevel"/>
    <w:tmpl w:val="B2DAE524"/>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0"/>
  </w:num>
  <w:num w:numId="3">
    <w:abstractNumId w:val="15"/>
  </w:num>
  <w:num w:numId="4">
    <w:abstractNumId w:val="1"/>
  </w:num>
  <w:num w:numId="5">
    <w:abstractNumId w:val="14"/>
  </w:num>
  <w:num w:numId="6">
    <w:abstractNumId w:val="5"/>
  </w:num>
  <w:num w:numId="7">
    <w:abstractNumId w:val="8"/>
  </w:num>
  <w:num w:numId="8">
    <w:abstractNumId w:val="2"/>
  </w:num>
  <w:num w:numId="9">
    <w:abstractNumId w:val="11"/>
  </w:num>
  <w:num w:numId="10">
    <w:abstractNumId w:val="9"/>
  </w:num>
  <w:num w:numId="11">
    <w:abstractNumId w:val="0"/>
  </w:num>
  <w:num w:numId="12">
    <w:abstractNumId w:val="20"/>
  </w:num>
  <w:num w:numId="13">
    <w:abstractNumId w:val="12"/>
  </w:num>
  <w:num w:numId="14">
    <w:abstractNumId w:val="4"/>
  </w:num>
  <w:num w:numId="15">
    <w:abstractNumId w:val="6"/>
  </w:num>
  <w:num w:numId="16">
    <w:abstractNumId w:val="17"/>
  </w:num>
  <w:num w:numId="17">
    <w:abstractNumId w:val="18"/>
  </w:num>
  <w:num w:numId="18">
    <w:abstractNumId w:val="3"/>
  </w:num>
  <w:num w:numId="19">
    <w:abstractNumId w:val="1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58"/>
    <w:rsid w:val="00031539"/>
    <w:rsid w:val="00074EAC"/>
    <w:rsid w:val="00092C06"/>
    <w:rsid w:val="000D2AC0"/>
    <w:rsid w:val="001022FD"/>
    <w:rsid w:val="00130481"/>
    <w:rsid w:val="00133C00"/>
    <w:rsid w:val="0014672C"/>
    <w:rsid w:val="001A0C2A"/>
    <w:rsid w:val="001A31FF"/>
    <w:rsid w:val="001C0315"/>
    <w:rsid w:val="001C4DBA"/>
    <w:rsid w:val="001D085E"/>
    <w:rsid w:val="001D3A02"/>
    <w:rsid w:val="001E0B5F"/>
    <w:rsid w:val="001E6675"/>
    <w:rsid w:val="001E6EFB"/>
    <w:rsid w:val="00223412"/>
    <w:rsid w:val="00236398"/>
    <w:rsid w:val="00241C38"/>
    <w:rsid w:val="00266D36"/>
    <w:rsid w:val="002F6F8A"/>
    <w:rsid w:val="003373EC"/>
    <w:rsid w:val="00367753"/>
    <w:rsid w:val="003722D2"/>
    <w:rsid w:val="003A2E48"/>
    <w:rsid w:val="003B4ABE"/>
    <w:rsid w:val="003D2489"/>
    <w:rsid w:val="003E37A6"/>
    <w:rsid w:val="0040457B"/>
    <w:rsid w:val="00424FB7"/>
    <w:rsid w:val="00470236"/>
    <w:rsid w:val="00472A2A"/>
    <w:rsid w:val="0049031F"/>
    <w:rsid w:val="005027EF"/>
    <w:rsid w:val="00564BAA"/>
    <w:rsid w:val="005728CF"/>
    <w:rsid w:val="00595155"/>
    <w:rsid w:val="005B7FB3"/>
    <w:rsid w:val="005C2FFC"/>
    <w:rsid w:val="005E2BD2"/>
    <w:rsid w:val="00687093"/>
    <w:rsid w:val="006B56AE"/>
    <w:rsid w:val="006D6010"/>
    <w:rsid w:val="0070641E"/>
    <w:rsid w:val="0071798B"/>
    <w:rsid w:val="007632B4"/>
    <w:rsid w:val="007808D7"/>
    <w:rsid w:val="007855C7"/>
    <w:rsid w:val="007D6B4D"/>
    <w:rsid w:val="007F5F6C"/>
    <w:rsid w:val="00820096"/>
    <w:rsid w:val="00843C8F"/>
    <w:rsid w:val="008B26C3"/>
    <w:rsid w:val="008B703E"/>
    <w:rsid w:val="008D65C8"/>
    <w:rsid w:val="00901471"/>
    <w:rsid w:val="00912CAC"/>
    <w:rsid w:val="00922EB6"/>
    <w:rsid w:val="009914A9"/>
    <w:rsid w:val="00A10C2E"/>
    <w:rsid w:val="00A230DA"/>
    <w:rsid w:val="00A5171A"/>
    <w:rsid w:val="00A86C2A"/>
    <w:rsid w:val="00AA22D1"/>
    <w:rsid w:val="00AB55DD"/>
    <w:rsid w:val="00AC4F25"/>
    <w:rsid w:val="00B31739"/>
    <w:rsid w:val="00B33DCC"/>
    <w:rsid w:val="00B65709"/>
    <w:rsid w:val="00BE4F69"/>
    <w:rsid w:val="00C74E59"/>
    <w:rsid w:val="00D1368F"/>
    <w:rsid w:val="00D30286"/>
    <w:rsid w:val="00D856BD"/>
    <w:rsid w:val="00D95E58"/>
    <w:rsid w:val="00E30C27"/>
    <w:rsid w:val="00E63419"/>
    <w:rsid w:val="00ED0B92"/>
    <w:rsid w:val="00EE6422"/>
    <w:rsid w:val="00F31309"/>
    <w:rsid w:val="00F35150"/>
    <w:rsid w:val="00F35A2F"/>
    <w:rsid w:val="00F816EB"/>
    <w:rsid w:val="00F8535C"/>
    <w:rsid w:val="00FA1EAC"/>
    <w:rsid w:val="00FA2835"/>
    <w:rsid w:val="00FB3942"/>
    <w:rsid w:val="00FF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2D1"/>
    <w:pPr>
      <w:ind w:left="720"/>
      <w:contextualSpacing/>
    </w:pPr>
  </w:style>
  <w:style w:type="paragraph" w:styleId="a4">
    <w:name w:val="Balloon Text"/>
    <w:basedOn w:val="a"/>
    <w:link w:val="a5"/>
    <w:uiPriority w:val="99"/>
    <w:semiHidden/>
    <w:unhideWhenUsed/>
    <w:rsid w:val="00FA1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EAC"/>
    <w:rPr>
      <w:rFonts w:ascii="Tahoma" w:hAnsi="Tahoma" w:cs="Tahoma"/>
      <w:sz w:val="16"/>
      <w:szCs w:val="16"/>
    </w:rPr>
  </w:style>
  <w:style w:type="paragraph" w:customStyle="1" w:styleId="c2">
    <w:name w:val="c2"/>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022FD"/>
  </w:style>
  <w:style w:type="character" w:customStyle="1" w:styleId="c1">
    <w:name w:val="c1"/>
    <w:basedOn w:val="a0"/>
    <w:rsid w:val="001022FD"/>
  </w:style>
  <w:style w:type="character" w:customStyle="1" w:styleId="c4">
    <w:name w:val="c4"/>
    <w:basedOn w:val="a0"/>
    <w:rsid w:val="001022FD"/>
  </w:style>
  <w:style w:type="character" w:customStyle="1" w:styleId="c0">
    <w:name w:val="c0"/>
    <w:basedOn w:val="a0"/>
    <w:rsid w:val="001022FD"/>
  </w:style>
  <w:style w:type="paragraph" w:customStyle="1" w:styleId="c11">
    <w:name w:val="c11"/>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1022FD"/>
  </w:style>
  <w:style w:type="paragraph" w:customStyle="1" w:styleId="c12">
    <w:name w:val="c12"/>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022FD"/>
  </w:style>
  <w:style w:type="character" w:customStyle="1" w:styleId="c7">
    <w:name w:val="c7"/>
    <w:basedOn w:val="a0"/>
    <w:rsid w:val="001022FD"/>
  </w:style>
  <w:style w:type="paragraph" w:customStyle="1" w:styleId="c15">
    <w:name w:val="c15"/>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B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5171A"/>
    <w:pPr>
      <w:spacing w:after="0" w:line="240" w:lineRule="auto"/>
    </w:pPr>
  </w:style>
  <w:style w:type="character" w:customStyle="1" w:styleId="a8">
    <w:name w:val="Без интервала Знак"/>
    <w:basedOn w:val="a0"/>
    <w:link w:val="a7"/>
    <w:uiPriority w:val="1"/>
    <w:rsid w:val="00A517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2D1"/>
    <w:pPr>
      <w:ind w:left="720"/>
      <w:contextualSpacing/>
    </w:pPr>
  </w:style>
  <w:style w:type="paragraph" w:styleId="a4">
    <w:name w:val="Balloon Text"/>
    <w:basedOn w:val="a"/>
    <w:link w:val="a5"/>
    <w:uiPriority w:val="99"/>
    <w:semiHidden/>
    <w:unhideWhenUsed/>
    <w:rsid w:val="00FA1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EAC"/>
    <w:rPr>
      <w:rFonts w:ascii="Tahoma" w:hAnsi="Tahoma" w:cs="Tahoma"/>
      <w:sz w:val="16"/>
      <w:szCs w:val="16"/>
    </w:rPr>
  </w:style>
  <w:style w:type="paragraph" w:customStyle="1" w:styleId="c2">
    <w:name w:val="c2"/>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022FD"/>
  </w:style>
  <w:style w:type="character" w:customStyle="1" w:styleId="c1">
    <w:name w:val="c1"/>
    <w:basedOn w:val="a0"/>
    <w:rsid w:val="001022FD"/>
  </w:style>
  <w:style w:type="character" w:customStyle="1" w:styleId="c4">
    <w:name w:val="c4"/>
    <w:basedOn w:val="a0"/>
    <w:rsid w:val="001022FD"/>
  </w:style>
  <w:style w:type="character" w:customStyle="1" w:styleId="c0">
    <w:name w:val="c0"/>
    <w:basedOn w:val="a0"/>
    <w:rsid w:val="001022FD"/>
  </w:style>
  <w:style w:type="paragraph" w:customStyle="1" w:styleId="c11">
    <w:name w:val="c11"/>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1022FD"/>
  </w:style>
  <w:style w:type="paragraph" w:customStyle="1" w:styleId="c12">
    <w:name w:val="c12"/>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022FD"/>
  </w:style>
  <w:style w:type="character" w:customStyle="1" w:styleId="c7">
    <w:name w:val="c7"/>
    <w:basedOn w:val="a0"/>
    <w:rsid w:val="001022FD"/>
  </w:style>
  <w:style w:type="paragraph" w:customStyle="1" w:styleId="c15">
    <w:name w:val="c15"/>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1022FD"/>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6B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5171A"/>
    <w:pPr>
      <w:spacing w:after="0" w:line="240" w:lineRule="auto"/>
    </w:pPr>
  </w:style>
  <w:style w:type="character" w:customStyle="1" w:styleId="a8">
    <w:name w:val="Без интервала Знак"/>
    <w:basedOn w:val="a0"/>
    <w:link w:val="a7"/>
    <w:uiPriority w:val="1"/>
    <w:rsid w:val="00A517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9654">
      <w:bodyDiv w:val="1"/>
      <w:marLeft w:val="0"/>
      <w:marRight w:val="0"/>
      <w:marTop w:val="0"/>
      <w:marBottom w:val="0"/>
      <w:divBdr>
        <w:top w:val="none" w:sz="0" w:space="0" w:color="auto"/>
        <w:left w:val="none" w:sz="0" w:space="0" w:color="auto"/>
        <w:bottom w:val="none" w:sz="0" w:space="0" w:color="auto"/>
        <w:right w:val="none" w:sz="0" w:space="0" w:color="auto"/>
      </w:divBdr>
    </w:div>
    <w:div w:id="9177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453CE8"/>
    <w:rsid w:val="00453CE8"/>
    <w:rsid w:val="00871DA5"/>
    <w:rsid w:val="00C83A00"/>
    <w:rsid w:val="00D71D9B"/>
    <w:rsid w:val="00E2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A171FF92A242D987021EE557BCCE5C">
    <w:name w:val="3EA171FF92A242D987021EE557BCCE5C"/>
    <w:rsid w:val="00453CE8"/>
  </w:style>
  <w:style w:type="paragraph" w:customStyle="1" w:styleId="41E3E639EDC8445CBFC1FCDA8BE846B4">
    <w:name w:val="41E3E639EDC8445CBFC1FCDA8BE846B4"/>
    <w:rsid w:val="00453CE8"/>
  </w:style>
  <w:style w:type="paragraph" w:customStyle="1" w:styleId="45723E25098E42E9B19444EF4443D912">
    <w:name w:val="45723E25098E42E9B19444EF4443D912"/>
    <w:rsid w:val="00453CE8"/>
  </w:style>
  <w:style w:type="paragraph" w:customStyle="1" w:styleId="4ADD1EF75B3141D6826C3EABC00490F4">
    <w:name w:val="4ADD1EF75B3141D6826C3EABC00490F4"/>
    <w:rsid w:val="00453CE8"/>
  </w:style>
  <w:style w:type="paragraph" w:customStyle="1" w:styleId="DEE21E273D7B40DDA7A2489DDBE0D680">
    <w:name w:val="DEE21E273D7B40DDA7A2489DDBE0D680"/>
    <w:rsid w:val="00453CE8"/>
  </w:style>
  <w:style w:type="paragraph" w:customStyle="1" w:styleId="7F05B620E4594C78BA2585EC2C27064B">
    <w:name w:val="7F05B620E4594C78BA2585EC2C27064B"/>
    <w:rsid w:val="00453CE8"/>
  </w:style>
  <w:style w:type="paragraph" w:customStyle="1" w:styleId="1E9D49C2203E403EB91A7D968EBBCE43">
    <w:name w:val="1E9D49C2203E403EB91A7D968EBBCE43"/>
    <w:rsid w:val="00453CE8"/>
  </w:style>
  <w:style w:type="paragraph" w:customStyle="1" w:styleId="FEBC3AB51B6040D9A4AE4DF66F589598">
    <w:name w:val="FEBC3AB51B6040D9A4AE4DF66F589598"/>
    <w:rsid w:val="00453C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Г.Тверь, бульвар Гусева, 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89803-9D0F-4DCC-9832-77E994D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Пособие по подготовке к сочинению части 3 С1 ЕГЭ по русскому языку</vt:lpstr>
    </vt:vector>
  </TitlesOfParts>
  <Company>МОУ СОШ № 48</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по подготовке к сочинению части 3 С1 ЕГЭ по русскому языку</dc:title>
  <dc:creator>Петрова</dc:creator>
  <cp:lastModifiedBy>user</cp:lastModifiedBy>
  <cp:revision>2</cp:revision>
  <cp:lastPrinted>2011-11-01T07:27:00Z</cp:lastPrinted>
  <dcterms:created xsi:type="dcterms:W3CDTF">2020-03-23T13:08:00Z</dcterms:created>
  <dcterms:modified xsi:type="dcterms:W3CDTF">2020-03-23T13:08:00Z</dcterms:modified>
</cp:coreProperties>
</file>